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7DE" w:rsidRPr="00EE37DE" w:rsidRDefault="00AC6C15" w:rsidP="00323299">
      <w:pPr>
        <w:ind w:left="2160" w:firstLine="720"/>
        <w:rPr>
          <w:rStyle w:val="-"/>
          <w:rFonts w:ascii="Times New Roman" w:hAnsi="Times New Roman" w:cs="Times New Roman"/>
          <w:b/>
          <w:color w:val="auto"/>
          <w:sz w:val="40"/>
          <w:szCs w:val="40"/>
        </w:rPr>
      </w:pPr>
      <w:r w:rsidRPr="00450855">
        <w:rPr>
          <w:rFonts w:ascii="Times New Roman" w:hAnsi="Times New Roman" w:cs="Times New Roman"/>
          <w:b/>
          <w:sz w:val="40"/>
          <w:szCs w:val="40"/>
          <w:u w:val="single"/>
        </w:rPr>
        <w:t>ΑΣΙΑ</w:t>
      </w:r>
    </w:p>
    <w:p w:rsidR="000C1BB0" w:rsidRPr="00EE37DE" w:rsidRDefault="002D1F8E" w:rsidP="002D1F8E">
      <w:pPr>
        <w:pStyle w:val="a3"/>
        <w:numPr>
          <w:ilvl w:val="0"/>
          <w:numId w:val="1"/>
        </w:numPr>
        <w:rPr>
          <w:rFonts w:ascii="Times New Roman" w:hAnsi="Times New Roman" w:cs="Times New Roman"/>
          <w:b/>
          <w:sz w:val="32"/>
          <w:szCs w:val="32"/>
        </w:rPr>
      </w:pPr>
      <w:r w:rsidRPr="00EE37DE">
        <w:rPr>
          <w:rFonts w:ascii="Times New Roman" w:hAnsi="Times New Roman" w:cs="Times New Roman"/>
          <w:b/>
          <w:sz w:val="32"/>
          <w:szCs w:val="32"/>
        </w:rPr>
        <w:t>Ποιες από τις παρακάτω προτάσεις είναι</w:t>
      </w:r>
      <w:r w:rsidR="000C1BB0" w:rsidRPr="00EE37DE">
        <w:rPr>
          <w:rFonts w:ascii="Times New Roman" w:hAnsi="Times New Roman" w:cs="Times New Roman"/>
          <w:b/>
          <w:sz w:val="32"/>
          <w:szCs w:val="32"/>
        </w:rPr>
        <w:t xml:space="preserve"> σωστές και ποιες λανθασμένες; </w:t>
      </w:r>
    </w:p>
    <w:p w:rsidR="000C1BB0" w:rsidRDefault="00323299" w:rsidP="000C1BB0">
      <w:pPr>
        <w:ind w:left="360"/>
        <w:rPr>
          <w:rFonts w:ascii="Times New Roman" w:hAnsi="Times New Roman" w:cs="Times New Roman"/>
          <w:sz w:val="32"/>
          <w:szCs w:val="32"/>
        </w:rPr>
      </w:pPr>
      <w:r>
        <w:rPr>
          <w:rFonts w:ascii="Times New Roman" w:hAnsi="Times New Roman" w:cs="Times New Roman"/>
          <w:b/>
          <w:color w:val="FF0000"/>
          <w:sz w:val="32"/>
          <w:szCs w:val="32"/>
        </w:rPr>
        <w:t>Σ</w:t>
      </w:r>
      <w:r w:rsidR="000C1BB0" w:rsidRPr="000C1BB0">
        <w:rPr>
          <w:rFonts w:ascii="Times New Roman" w:hAnsi="Times New Roman" w:cs="Times New Roman"/>
          <w:sz w:val="32"/>
          <w:szCs w:val="32"/>
        </w:rPr>
        <w:t xml:space="preserve"> Τα κράτη της Μέσης Ανατολής έχουν υπέδαφος πλο</w:t>
      </w:r>
      <w:r w:rsidR="000C1BB0">
        <w:rPr>
          <w:rFonts w:ascii="Times New Roman" w:hAnsi="Times New Roman" w:cs="Times New Roman"/>
          <w:sz w:val="32"/>
          <w:szCs w:val="32"/>
        </w:rPr>
        <w:t xml:space="preserve">ύσιο σε κοιτάσματα πετρελαίου </w:t>
      </w:r>
    </w:p>
    <w:p w:rsidR="000C1BB0" w:rsidRDefault="00323299" w:rsidP="000C1BB0">
      <w:pPr>
        <w:ind w:left="360"/>
        <w:rPr>
          <w:rFonts w:ascii="Times New Roman" w:hAnsi="Times New Roman" w:cs="Times New Roman"/>
          <w:sz w:val="32"/>
          <w:szCs w:val="32"/>
        </w:rPr>
      </w:pPr>
      <w:r>
        <w:rPr>
          <w:rFonts w:ascii="Times New Roman" w:hAnsi="Times New Roman" w:cs="Times New Roman"/>
          <w:b/>
          <w:color w:val="FF0000"/>
          <w:sz w:val="32"/>
          <w:szCs w:val="32"/>
        </w:rPr>
        <w:t>Λ</w:t>
      </w:r>
      <w:r w:rsidR="000C1BB0" w:rsidRPr="000C1BB0">
        <w:rPr>
          <w:rFonts w:ascii="Times New Roman" w:hAnsi="Times New Roman" w:cs="Times New Roman"/>
          <w:sz w:val="32"/>
          <w:szCs w:val="32"/>
        </w:rPr>
        <w:t xml:space="preserve"> Η Σιβηρία είναι η πιο πυκνοκ</w:t>
      </w:r>
      <w:r w:rsidR="000C1BB0">
        <w:rPr>
          <w:rFonts w:ascii="Times New Roman" w:hAnsi="Times New Roman" w:cs="Times New Roman"/>
          <w:sz w:val="32"/>
          <w:szCs w:val="32"/>
        </w:rPr>
        <w:t xml:space="preserve">ατοικημένη περιοχή της Ασίας </w:t>
      </w:r>
    </w:p>
    <w:p w:rsidR="000C1BB0" w:rsidRDefault="00323299" w:rsidP="000C1BB0">
      <w:pPr>
        <w:ind w:left="360"/>
        <w:rPr>
          <w:rFonts w:ascii="Times New Roman" w:hAnsi="Times New Roman" w:cs="Times New Roman"/>
          <w:sz w:val="32"/>
          <w:szCs w:val="32"/>
        </w:rPr>
      </w:pPr>
      <w:r>
        <w:rPr>
          <w:rFonts w:ascii="Times New Roman" w:hAnsi="Times New Roman" w:cs="Times New Roman"/>
          <w:b/>
          <w:color w:val="FF0000"/>
          <w:sz w:val="32"/>
          <w:szCs w:val="32"/>
        </w:rPr>
        <w:t>Λ</w:t>
      </w:r>
      <w:r w:rsidR="000C1BB0" w:rsidRPr="000C1BB0">
        <w:rPr>
          <w:rFonts w:ascii="Times New Roman" w:hAnsi="Times New Roman" w:cs="Times New Roman"/>
          <w:sz w:val="32"/>
          <w:szCs w:val="32"/>
        </w:rPr>
        <w:t xml:space="preserve"> Η Νοτιοανατολική Ασία λέγεται και Ινδική </w:t>
      </w:r>
      <w:r w:rsidR="000C1BB0">
        <w:rPr>
          <w:rFonts w:ascii="Times New Roman" w:hAnsi="Times New Roman" w:cs="Times New Roman"/>
          <w:sz w:val="32"/>
          <w:szCs w:val="32"/>
        </w:rPr>
        <w:t xml:space="preserve">Χερσόνησος </w:t>
      </w:r>
    </w:p>
    <w:p w:rsidR="000C1BB0" w:rsidRDefault="00323299" w:rsidP="000C1BB0">
      <w:pPr>
        <w:ind w:left="360"/>
        <w:rPr>
          <w:rFonts w:ascii="Times New Roman" w:hAnsi="Times New Roman" w:cs="Times New Roman"/>
          <w:sz w:val="32"/>
          <w:szCs w:val="32"/>
        </w:rPr>
      </w:pPr>
      <w:r>
        <w:rPr>
          <w:rFonts w:ascii="Times New Roman" w:hAnsi="Times New Roman" w:cs="Times New Roman"/>
          <w:b/>
          <w:color w:val="FF0000"/>
          <w:sz w:val="32"/>
          <w:szCs w:val="32"/>
        </w:rPr>
        <w:t>Σ</w:t>
      </w:r>
      <w:r w:rsidR="000C1BB0" w:rsidRPr="000C1BB0">
        <w:rPr>
          <w:rFonts w:ascii="Times New Roman" w:hAnsi="Times New Roman" w:cs="Times New Roman"/>
          <w:sz w:val="32"/>
          <w:szCs w:val="32"/>
        </w:rPr>
        <w:t xml:space="preserve">  Η Σιγκαπούρη είναι αρκετά α</w:t>
      </w:r>
      <w:r w:rsidR="000C1BB0">
        <w:rPr>
          <w:rFonts w:ascii="Times New Roman" w:hAnsi="Times New Roman" w:cs="Times New Roman"/>
          <w:sz w:val="32"/>
          <w:szCs w:val="32"/>
        </w:rPr>
        <w:t xml:space="preserve">νεπτυγμένο οικονομικά κράτος </w:t>
      </w:r>
    </w:p>
    <w:p w:rsidR="00EE37DE" w:rsidRPr="000C1BB0" w:rsidRDefault="00323299" w:rsidP="00323299">
      <w:pPr>
        <w:ind w:left="360"/>
        <w:rPr>
          <w:rFonts w:ascii="Times New Roman" w:hAnsi="Times New Roman" w:cs="Times New Roman"/>
          <w:sz w:val="32"/>
          <w:szCs w:val="32"/>
        </w:rPr>
      </w:pPr>
      <w:r>
        <w:rPr>
          <w:rFonts w:ascii="Times New Roman" w:hAnsi="Times New Roman" w:cs="Times New Roman"/>
          <w:b/>
          <w:color w:val="FF0000"/>
          <w:sz w:val="32"/>
          <w:szCs w:val="32"/>
        </w:rPr>
        <w:t>Σ</w:t>
      </w:r>
      <w:r w:rsidR="000C1BB0" w:rsidRPr="000C1BB0">
        <w:rPr>
          <w:rFonts w:ascii="Times New Roman" w:hAnsi="Times New Roman" w:cs="Times New Roman"/>
          <w:sz w:val="32"/>
          <w:szCs w:val="32"/>
        </w:rPr>
        <w:t xml:space="preserve"> Η πρωτεύουσα της Ιαπωνίας είναι το Τόκιο</w:t>
      </w:r>
    </w:p>
    <w:p w:rsidR="00EE37DE" w:rsidRPr="00EE37DE" w:rsidRDefault="00EE37DE" w:rsidP="00EE37DE">
      <w:pPr>
        <w:rPr>
          <w:rFonts w:ascii="Times New Roman" w:hAnsi="Times New Roman" w:cs="Times New Roman"/>
          <w:b/>
          <w:sz w:val="24"/>
          <w:szCs w:val="24"/>
        </w:rPr>
      </w:pPr>
      <w:r>
        <w:rPr>
          <w:rFonts w:ascii="Times New Roman" w:hAnsi="Times New Roman" w:cs="Times New Roman"/>
          <w:b/>
          <w:sz w:val="24"/>
          <w:szCs w:val="24"/>
        </w:rPr>
        <w:t>2.</w:t>
      </w:r>
      <w:r w:rsidRPr="00EE37DE">
        <w:rPr>
          <w:rFonts w:ascii="Times New Roman" w:hAnsi="Times New Roman" w:cs="Times New Roman"/>
          <w:b/>
          <w:sz w:val="24"/>
          <w:szCs w:val="24"/>
        </w:rPr>
        <w:t>Αντιστοίχισε τα κράτη της Ασίας με τις Πρωτεύουσές τους:</w:t>
      </w:r>
    </w:p>
    <w:p w:rsidR="00EE37DE" w:rsidRPr="00EE37DE" w:rsidRDefault="009422F3" w:rsidP="00EE37DE">
      <w:pPr>
        <w:rPr>
          <w:rFonts w:ascii="Times New Roman" w:hAnsi="Times New Roman" w:cs="Times New Roman"/>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67456" behindDoc="0" locked="0" layoutInCell="1" allowOverlap="1">
                <wp:simplePos x="0" y="0"/>
                <wp:positionH relativeFrom="column">
                  <wp:posOffset>4213860</wp:posOffset>
                </wp:positionH>
                <wp:positionV relativeFrom="paragraph">
                  <wp:posOffset>151765</wp:posOffset>
                </wp:positionV>
                <wp:extent cx="866775" cy="238125"/>
                <wp:effectExtent l="0" t="0" r="28575" b="28575"/>
                <wp:wrapNone/>
                <wp:docPr id="10" name="Ευθεία γραμμή σύνδεσης 10"/>
                <wp:cNvGraphicFramePr/>
                <a:graphic xmlns:a="http://schemas.openxmlformats.org/drawingml/2006/main">
                  <a:graphicData uri="http://schemas.microsoft.com/office/word/2010/wordprocessingShape">
                    <wps:wsp>
                      <wps:cNvCnPr/>
                      <wps:spPr>
                        <a:xfrm>
                          <a:off x="0" y="0"/>
                          <a:ext cx="86677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31.8pt,11.95pt" to="400.0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" strokecolor="#4579b8 [3044]"/>
            </w:pict>
          </mc:Fallback>
        </mc:AlternateContent>
      </w:r>
      <w:r>
        <w:rPr>
          <w:rFonts w:ascii="Times New Roman" w:hAnsi="Times New Roman" w:cs="Times New Roman"/>
          <w:noProof/>
          <w:sz w:val="24"/>
          <w:szCs w:val="24"/>
          <w:lang w:eastAsia="el-GR"/>
        </w:rPr>
        <mc:AlternateContent>
          <mc:Choice Requires="wps">
            <w:drawing>
              <wp:anchor distT="0" distB="0" distL="114300" distR="114300" simplePos="0" relativeHeight="251665408" behindDoc="0" locked="0" layoutInCell="1" allowOverlap="1">
                <wp:simplePos x="0" y="0"/>
                <wp:positionH relativeFrom="column">
                  <wp:posOffset>4109085</wp:posOffset>
                </wp:positionH>
                <wp:positionV relativeFrom="paragraph">
                  <wp:posOffset>75565</wp:posOffset>
                </wp:positionV>
                <wp:extent cx="971550" cy="361950"/>
                <wp:effectExtent l="0" t="0" r="19050" b="19050"/>
                <wp:wrapNone/>
                <wp:docPr id="8" name="Ευθεία γραμμή σύνδεσης 8"/>
                <wp:cNvGraphicFramePr/>
                <a:graphic xmlns:a="http://schemas.openxmlformats.org/drawingml/2006/main">
                  <a:graphicData uri="http://schemas.microsoft.com/office/word/2010/wordprocessingShape">
                    <wps:wsp>
                      <wps:cNvCnPr/>
                      <wps:spPr>
                        <a:xfrm flipV="1">
                          <a:off x="0" y="0"/>
                          <a:ext cx="97155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8"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23.55pt,5.95pt" to="400.0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" strokecolor="#4579b8 [3044]"/>
            </w:pict>
          </mc:Fallback>
        </mc:AlternateContent>
      </w:r>
      <w:r>
        <w:rPr>
          <w:rFonts w:ascii="Times New Roman" w:hAnsi="Times New Roman" w:cs="Times New Roman"/>
          <w:noProof/>
          <w:sz w:val="24"/>
          <w:szCs w:val="24"/>
          <w:lang w:eastAsia="el-GR"/>
        </w:rPr>
        <mc:AlternateContent>
          <mc:Choice Requires="wps">
            <w:drawing>
              <wp:anchor distT="0" distB="0" distL="114300" distR="114300" simplePos="0" relativeHeight="251662336" behindDoc="0" locked="0" layoutInCell="1" allowOverlap="1">
                <wp:simplePos x="0" y="0"/>
                <wp:positionH relativeFrom="column">
                  <wp:posOffset>727710</wp:posOffset>
                </wp:positionH>
                <wp:positionV relativeFrom="paragraph">
                  <wp:posOffset>151765</wp:posOffset>
                </wp:positionV>
                <wp:extent cx="800100" cy="619125"/>
                <wp:effectExtent l="0" t="0" r="19050" b="28575"/>
                <wp:wrapNone/>
                <wp:docPr id="5" name="Ευθεία γραμμή σύνδεσης 5"/>
                <wp:cNvGraphicFramePr/>
                <a:graphic xmlns:a="http://schemas.openxmlformats.org/drawingml/2006/main">
                  <a:graphicData uri="http://schemas.microsoft.com/office/word/2010/wordprocessingShape">
                    <wps:wsp>
                      <wps:cNvCnPr/>
                      <wps:spPr>
                        <a:xfrm flipV="1">
                          <a:off x="0" y="0"/>
                          <a:ext cx="800100" cy="619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7.3pt,11.95pt" to="120.3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" strokecolor="#4579b8 [3044]"/>
            </w:pict>
          </mc:Fallback>
        </mc:AlternateContent>
      </w:r>
      <w:r>
        <w:rPr>
          <w:rFonts w:ascii="Times New Roman" w:hAnsi="Times New Roman" w:cs="Times New Roman"/>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518160</wp:posOffset>
                </wp:positionH>
                <wp:positionV relativeFrom="paragraph">
                  <wp:posOffset>151765</wp:posOffset>
                </wp:positionV>
                <wp:extent cx="1009650" cy="571500"/>
                <wp:effectExtent l="0" t="0" r="19050" b="19050"/>
                <wp:wrapNone/>
                <wp:docPr id="2" name="Ευθεία γραμμή σύνδεσης 2"/>
                <wp:cNvGraphicFramePr/>
                <a:graphic xmlns:a="http://schemas.openxmlformats.org/drawingml/2006/main">
                  <a:graphicData uri="http://schemas.microsoft.com/office/word/2010/wordprocessingShape">
                    <wps:wsp>
                      <wps:cNvCnPr/>
                      <wps:spPr>
                        <a:xfrm>
                          <a:off x="0" y="0"/>
                          <a:ext cx="100965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8pt,11.95pt" to="120.3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" strokecolor="#4579b8 [3044]"/>
            </w:pict>
          </mc:Fallback>
        </mc:AlternateContent>
      </w:r>
      <w:r w:rsidR="00EE37DE" w:rsidRPr="00EE37DE">
        <w:rPr>
          <w:rFonts w:ascii="Times New Roman" w:hAnsi="Times New Roman" w:cs="Times New Roman"/>
          <w:sz w:val="24"/>
          <w:szCs w:val="24"/>
        </w:rPr>
        <w:t xml:space="preserve">    Κίνα                            Αμάν                                             Ινδονησία                         Τόκιο</w:t>
      </w:r>
    </w:p>
    <w:p w:rsidR="00EE37DE" w:rsidRPr="00EE37DE" w:rsidRDefault="009422F3" w:rsidP="00EE37DE">
      <w:pPr>
        <w:rPr>
          <w:rFonts w:ascii="Times New Roman" w:hAnsi="Times New Roman" w:cs="Times New Roman"/>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64384" behindDoc="0" locked="0" layoutInCell="1" allowOverlap="1">
                <wp:simplePos x="0" y="0"/>
                <wp:positionH relativeFrom="column">
                  <wp:posOffset>784860</wp:posOffset>
                </wp:positionH>
                <wp:positionV relativeFrom="paragraph">
                  <wp:posOffset>109220</wp:posOffset>
                </wp:positionV>
                <wp:extent cx="676275" cy="647700"/>
                <wp:effectExtent l="0" t="0" r="28575" b="19050"/>
                <wp:wrapNone/>
                <wp:docPr id="7" name="Ευθεία γραμμή σύνδεσης 7"/>
                <wp:cNvGraphicFramePr/>
                <a:graphic xmlns:a="http://schemas.openxmlformats.org/drawingml/2006/main">
                  <a:graphicData uri="http://schemas.microsoft.com/office/word/2010/wordprocessingShape">
                    <wps:wsp>
                      <wps:cNvCnPr/>
                      <wps:spPr>
                        <a:xfrm>
                          <a:off x="0" y="0"/>
                          <a:ext cx="676275" cy="647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1.8pt,8.6pt" to="115.0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" strokecolor="#4579b8 [3044]"/>
            </w:pict>
          </mc:Fallback>
        </mc:AlternateContent>
      </w:r>
      <w:r>
        <w:rPr>
          <w:rFonts w:ascii="Times New Roman" w:hAnsi="Times New Roman" w:cs="Times New Roman"/>
          <w:noProof/>
          <w:sz w:val="24"/>
          <w:szCs w:val="24"/>
          <w:lang w:eastAsia="el-GR"/>
        </w:rPr>
        <mc:AlternateContent>
          <mc:Choice Requires="wps">
            <w:drawing>
              <wp:anchor distT="0" distB="0" distL="114300" distR="114300" simplePos="0" relativeHeight="251663360" behindDoc="0" locked="0" layoutInCell="1" allowOverlap="1">
                <wp:simplePos x="0" y="0"/>
                <wp:positionH relativeFrom="column">
                  <wp:posOffset>451484</wp:posOffset>
                </wp:positionH>
                <wp:positionV relativeFrom="paragraph">
                  <wp:posOffset>109220</wp:posOffset>
                </wp:positionV>
                <wp:extent cx="1076325" cy="647700"/>
                <wp:effectExtent l="0" t="0" r="28575" b="19050"/>
                <wp:wrapNone/>
                <wp:docPr id="6" name="Ευθεία γραμμή σύνδεσης 6"/>
                <wp:cNvGraphicFramePr/>
                <a:graphic xmlns:a="http://schemas.openxmlformats.org/drawingml/2006/main">
                  <a:graphicData uri="http://schemas.microsoft.com/office/word/2010/wordprocessingShape">
                    <wps:wsp>
                      <wps:cNvCnPr/>
                      <wps:spPr>
                        <a:xfrm flipV="1">
                          <a:off x="0" y="0"/>
                          <a:ext cx="1076325" cy="647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5.55pt,8.6pt" to="120.3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" strokecolor="#4579b8 [3044]"/>
            </w:pict>
          </mc:Fallback>
        </mc:AlternateContent>
      </w:r>
      <w:r w:rsidR="00EE37DE" w:rsidRPr="00EE37DE">
        <w:rPr>
          <w:rFonts w:ascii="Times New Roman" w:hAnsi="Times New Roman" w:cs="Times New Roman"/>
          <w:sz w:val="24"/>
          <w:szCs w:val="24"/>
        </w:rPr>
        <w:t xml:space="preserve">    Ν. Κορέα                     Τεχεράνη                                      Ιαπωνία                           Τζακάρτα</w:t>
      </w:r>
    </w:p>
    <w:p w:rsidR="00EE37DE" w:rsidRPr="00EE37DE" w:rsidRDefault="009422F3" w:rsidP="00EE37DE">
      <w:pPr>
        <w:rPr>
          <w:rFonts w:ascii="Times New Roman" w:hAnsi="Times New Roman" w:cs="Times New Roman"/>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70528" behindDoc="0" locked="0" layoutInCell="1" allowOverlap="1">
                <wp:simplePos x="0" y="0"/>
                <wp:positionH relativeFrom="column">
                  <wp:posOffset>4166235</wp:posOffset>
                </wp:positionH>
                <wp:positionV relativeFrom="paragraph">
                  <wp:posOffset>114300</wp:posOffset>
                </wp:positionV>
                <wp:extent cx="914400" cy="638175"/>
                <wp:effectExtent l="0" t="0" r="19050" b="28575"/>
                <wp:wrapNone/>
                <wp:docPr id="13" name="Ευθεία γραμμή σύνδεσης 13"/>
                <wp:cNvGraphicFramePr/>
                <a:graphic xmlns:a="http://schemas.openxmlformats.org/drawingml/2006/main">
                  <a:graphicData uri="http://schemas.microsoft.com/office/word/2010/wordprocessingShape">
                    <wps:wsp>
                      <wps:cNvCnPr/>
                      <wps:spPr>
                        <a:xfrm flipV="1">
                          <a:off x="0" y="0"/>
                          <a:ext cx="914400" cy="638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13"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328.05pt,9pt" to="400.0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" strokecolor="#4579b8 [3044]"/>
            </w:pict>
          </mc:Fallback>
        </mc:AlternateContent>
      </w:r>
      <w:r>
        <w:rPr>
          <w:rFonts w:ascii="Times New Roman" w:hAnsi="Times New Roman" w:cs="Times New Roman"/>
          <w:noProof/>
          <w:sz w:val="24"/>
          <w:szCs w:val="24"/>
          <w:lang w:eastAsia="el-GR"/>
        </w:rPr>
        <mc:AlternateContent>
          <mc:Choice Requires="wps">
            <w:drawing>
              <wp:anchor distT="0" distB="0" distL="114300" distR="114300" simplePos="0" relativeHeight="251668480" behindDoc="0" locked="0" layoutInCell="1" allowOverlap="1">
                <wp:simplePos x="0" y="0"/>
                <wp:positionH relativeFrom="column">
                  <wp:posOffset>4109084</wp:posOffset>
                </wp:positionH>
                <wp:positionV relativeFrom="paragraph">
                  <wp:posOffset>114300</wp:posOffset>
                </wp:positionV>
                <wp:extent cx="1038225" cy="371475"/>
                <wp:effectExtent l="0" t="0" r="28575" b="28575"/>
                <wp:wrapNone/>
                <wp:docPr id="11" name="Ευθεία γραμμή σύνδεσης 11"/>
                <wp:cNvGraphicFramePr/>
                <a:graphic xmlns:a="http://schemas.openxmlformats.org/drawingml/2006/main">
                  <a:graphicData uri="http://schemas.microsoft.com/office/word/2010/wordprocessingShape">
                    <wps:wsp>
                      <wps:cNvCnPr/>
                      <wps:spPr>
                        <a:xfrm>
                          <a:off x="0" y="0"/>
                          <a:ext cx="1038225"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1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23.55pt,9pt" to="405.3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" strokecolor="#4579b8 [3044]"/>
            </w:pict>
          </mc:Fallback>
        </mc:AlternateContent>
      </w:r>
      <w:r w:rsidR="00EE37DE" w:rsidRPr="00EE37DE">
        <w:rPr>
          <w:rFonts w:ascii="Times New Roman" w:hAnsi="Times New Roman" w:cs="Times New Roman"/>
          <w:sz w:val="24"/>
          <w:szCs w:val="24"/>
        </w:rPr>
        <w:t xml:space="preserve">    Ιορδανία                      Πεκίνο                                        Πακιστάν                          </w:t>
      </w:r>
      <w:proofErr w:type="spellStart"/>
      <w:r w:rsidR="00EE37DE" w:rsidRPr="00EE37DE">
        <w:rPr>
          <w:rFonts w:ascii="Times New Roman" w:hAnsi="Times New Roman" w:cs="Times New Roman"/>
          <w:sz w:val="24"/>
          <w:szCs w:val="24"/>
        </w:rPr>
        <w:t>Βηρυττός</w:t>
      </w:r>
      <w:proofErr w:type="spellEnd"/>
      <w:r w:rsidR="00EE37DE" w:rsidRPr="00EE37DE">
        <w:rPr>
          <w:rFonts w:ascii="Times New Roman" w:hAnsi="Times New Roman" w:cs="Times New Roman"/>
          <w:sz w:val="24"/>
          <w:szCs w:val="24"/>
        </w:rPr>
        <w:t xml:space="preserve">                       </w:t>
      </w:r>
    </w:p>
    <w:p w:rsidR="00EE37DE" w:rsidRPr="00EE37DE" w:rsidRDefault="009422F3" w:rsidP="00EE37DE">
      <w:pPr>
        <w:rPr>
          <w:rFonts w:ascii="Times New Roman" w:hAnsi="Times New Roman" w:cs="Times New Roman"/>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69504" behindDoc="0" locked="0" layoutInCell="1" allowOverlap="1">
                <wp:simplePos x="0" y="0"/>
                <wp:positionH relativeFrom="column">
                  <wp:posOffset>4109085</wp:posOffset>
                </wp:positionH>
                <wp:positionV relativeFrom="paragraph">
                  <wp:posOffset>99695</wp:posOffset>
                </wp:positionV>
                <wp:extent cx="1038225" cy="323850"/>
                <wp:effectExtent l="0" t="0" r="28575" b="19050"/>
                <wp:wrapNone/>
                <wp:docPr id="12" name="Ευθεία γραμμή σύνδεσης 12"/>
                <wp:cNvGraphicFramePr/>
                <a:graphic xmlns:a="http://schemas.openxmlformats.org/drawingml/2006/main">
                  <a:graphicData uri="http://schemas.microsoft.com/office/word/2010/wordprocessingShape">
                    <wps:wsp>
                      <wps:cNvCnPr/>
                      <wps:spPr>
                        <a:xfrm>
                          <a:off x="0" y="0"/>
                          <a:ext cx="1038225"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Ευθεία γραμμή σύνδεσης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55pt,7.85pt" to="405.3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" strokecolor="#4579b8 [3044]"/>
            </w:pict>
          </mc:Fallback>
        </mc:AlternateContent>
      </w:r>
      <w:r w:rsidR="00EE37DE" w:rsidRPr="00EE37DE">
        <w:rPr>
          <w:rFonts w:ascii="Times New Roman" w:hAnsi="Times New Roman" w:cs="Times New Roman"/>
          <w:sz w:val="24"/>
          <w:szCs w:val="24"/>
        </w:rPr>
        <w:t xml:space="preserve">    Ιράν                            Σεούλ                                          Μογγολία                          Ισλαμαμπάντ                                           </w:t>
      </w:r>
    </w:p>
    <w:p w:rsidR="00EE37DE" w:rsidRPr="00EE37DE" w:rsidRDefault="009422F3" w:rsidP="00EE37DE">
      <w:pPr>
        <w:rPr>
          <w:rFonts w:ascii="Times New Roman" w:hAnsi="Times New Roman" w:cs="Times New Roman"/>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61312" behindDoc="0" locked="0" layoutInCell="1" allowOverlap="1">
                <wp:simplePos x="0" y="0"/>
                <wp:positionH relativeFrom="column">
                  <wp:posOffset>622935</wp:posOffset>
                </wp:positionH>
                <wp:positionV relativeFrom="paragraph">
                  <wp:posOffset>95250</wp:posOffset>
                </wp:positionV>
                <wp:extent cx="904875" cy="333375"/>
                <wp:effectExtent l="0" t="0" r="28575" b="28575"/>
                <wp:wrapNone/>
                <wp:docPr id="4" name="Ευθεία γραμμή σύνδεσης 4"/>
                <wp:cNvGraphicFramePr/>
                <a:graphic xmlns:a="http://schemas.openxmlformats.org/drawingml/2006/main">
                  <a:graphicData uri="http://schemas.microsoft.com/office/word/2010/wordprocessingShape">
                    <wps:wsp>
                      <wps:cNvCnPr/>
                      <wps:spPr>
                        <a:xfrm flipV="1">
                          <a:off x="0" y="0"/>
                          <a:ext cx="90487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9.05pt,7.5pt" to="120.3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" strokecolor="#4579b8 [3044]"/>
            </w:pict>
          </mc:Fallback>
        </mc:AlternateContent>
      </w:r>
      <w:r>
        <w:rPr>
          <w:rFonts w:ascii="Times New Roman" w:hAnsi="Times New Roman" w:cs="Times New Roman"/>
          <w:noProof/>
          <w:sz w:val="24"/>
          <w:szCs w:val="24"/>
          <w:lang w:eastAsia="el-GR"/>
        </w:rPr>
        <mc:AlternateContent>
          <mc:Choice Requires="wps">
            <w:drawing>
              <wp:anchor distT="0" distB="0" distL="114300" distR="114300" simplePos="0" relativeHeight="251660288" behindDoc="0" locked="0" layoutInCell="1" allowOverlap="1">
                <wp:simplePos x="0" y="0"/>
                <wp:positionH relativeFrom="column">
                  <wp:posOffset>899160</wp:posOffset>
                </wp:positionH>
                <wp:positionV relativeFrom="paragraph">
                  <wp:posOffset>95250</wp:posOffset>
                </wp:positionV>
                <wp:extent cx="628650" cy="333375"/>
                <wp:effectExtent l="0" t="0" r="19050" b="28575"/>
                <wp:wrapNone/>
                <wp:docPr id="3" name="Ευθεία γραμμή σύνδεσης 3"/>
                <wp:cNvGraphicFramePr/>
                <a:graphic xmlns:a="http://schemas.openxmlformats.org/drawingml/2006/main">
                  <a:graphicData uri="http://schemas.microsoft.com/office/word/2010/wordprocessingShape">
                    <wps:wsp>
                      <wps:cNvCnPr/>
                      <wps:spPr>
                        <a:xfrm>
                          <a:off x="0" y="0"/>
                          <a:ext cx="62865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8pt,7.5pt" to="120.3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" strokecolor="#4579b8 [3044]"/>
            </w:pict>
          </mc:Fallback>
        </mc:AlternateContent>
      </w:r>
      <w:r w:rsidR="00EE37DE" w:rsidRPr="00EE37DE">
        <w:rPr>
          <w:rFonts w:ascii="Times New Roman" w:hAnsi="Times New Roman" w:cs="Times New Roman"/>
          <w:sz w:val="24"/>
          <w:szCs w:val="24"/>
        </w:rPr>
        <w:t xml:space="preserve">    Αφγανιστάν                  Ιερουσαλήμ                                  Λίβανος                            Ουλάν Μπατόρ</w:t>
      </w:r>
    </w:p>
    <w:p w:rsidR="00EE37DE" w:rsidRPr="00EE37DE" w:rsidRDefault="009422F3" w:rsidP="00EE37DE">
      <w:pPr>
        <w:rPr>
          <w:rFonts w:ascii="Times New Roman" w:hAnsi="Times New Roman" w:cs="Times New Roman"/>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66432" behindDoc="0" locked="0" layoutInCell="1" allowOverlap="1">
                <wp:simplePos x="0" y="0"/>
                <wp:positionH relativeFrom="column">
                  <wp:posOffset>3928109</wp:posOffset>
                </wp:positionH>
                <wp:positionV relativeFrom="paragraph">
                  <wp:posOffset>99695</wp:posOffset>
                </wp:positionV>
                <wp:extent cx="1152525" cy="0"/>
                <wp:effectExtent l="0" t="0" r="9525" b="19050"/>
                <wp:wrapNone/>
                <wp:docPr id="9" name="Ευθεία γραμμή σύνδεσης 9"/>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Ευθεία γραμμή σύνδεσης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9.3pt,7.85pt" to="400.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" strokecolor="#4579b8 [3044]"/>
            </w:pict>
          </mc:Fallback>
        </mc:AlternateContent>
      </w:r>
      <w:r w:rsidR="00EE37DE" w:rsidRPr="00EE37DE">
        <w:rPr>
          <w:rFonts w:ascii="Times New Roman" w:hAnsi="Times New Roman" w:cs="Times New Roman"/>
          <w:sz w:val="24"/>
          <w:szCs w:val="24"/>
        </w:rPr>
        <w:t xml:space="preserve">    Ισραήλ                         Καμπούλ                                      Ινδία                                 Νέο Δελχί</w:t>
      </w:r>
    </w:p>
    <w:p w:rsidR="009F74D4" w:rsidRDefault="009F74D4" w:rsidP="00421D92">
      <w:pPr>
        <w:rPr>
          <w:rFonts w:ascii="Times New Roman" w:hAnsi="Times New Roman" w:cs="Times New Roman"/>
          <w:b/>
          <w:color w:val="333333"/>
          <w:sz w:val="32"/>
          <w:szCs w:val="32"/>
        </w:rPr>
      </w:pPr>
    </w:p>
    <w:p w:rsidR="008838E6" w:rsidRDefault="008838E6" w:rsidP="00421D92">
      <w:pPr>
        <w:rPr>
          <w:rFonts w:ascii="Times New Roman" w:hAnsi="Times New Roman" w:cs="Times New Roman"/>
          <w:b/>
          <w:color w:val="333333"/>
          <w:sz w:val="32"/>
          <w:szCs w:val="32"/>
        </w:rPr>
      </w:pPr>
      <w:r w:rsidRPr="00F51AA3">
        <w:rPr>
          <w:rFonts w:ascii="Times New Roman" w:hAnsi="Times New Roman" w:cs="Times New Roman"/>
          <w:b/>
          <w:color w:val="333333"/>
          <w:sz w:val="32"/>
          <w:szCs w:val="32"/>
        </w:rPr>
        <w:t>3.</w:t>
      </w:r>
      <w:r>
        <w:rPr>
          <w:rFonts w:ascii="Times New Roman" w:hAnsi="Times New Roman" w:cs="Times New Roman"/>
          <w:b/>
          <w:color w:val="333333"/>
          <w:sz w:val="32"/>
          <w:szCs w:val="32"/>
        </w:rPr>
        <w:t>Υποθέστε ότι είστε κυβερνήτες ενός μικρού πετρελαιοφόρου πλοίου που πρέπει να μεταφέρει πετρέλαιο από το Κουβέιτ στην Ελλάδα μέσω της Διώρυγας του Σουέζ. Περιγράψτε τη διαδρομή καταγράφοντας τις θάλασσες που θα διασχίσετε και δίπλα από ποιες  χώρες θα περάσετε .</w:t>
      </w:r>
    </w:p>
    <w:p w:rsidR="000C1BB0" w:rsidRPr="00421D92" w:rsidRDefault="008838E6" w:rsidP="00421D92">
      <w:pPr>
        <w:rPr>
          <w:rFonts w:ascii="Times New Roman" w:hAnsi="Times New Roman" w:cs="Times New Roman"/>
          <w:color w:val="FF0000"/>
          <w:sz w:val="32"/>
          <w:szCs w:val="32"/>
        </w:rPr>
      </w:pPr>
      <w:r w:rsidRPr="00421D92">
        <w:rPr>
          <w:rFonts w:ascii="Times New Roman" w:hAnsi="Times New Roman" w:cs="Times New Roman"/>
          <w:color w:val="FF0000"/>
          <w:sz w:val="32"/>
          <w:szCs w:val="32"/>
        </w:rPr>
        <w:t>Αραβική Θ. ,Ερυθρά Θ. και Μεσόγειος Θ.</w:t>
      </w:r>
    </w:p>
    <w:p w:rsidR="008838E6" w:rsidRPr="00421D92" w:rsidRDefault="008838E6" w:rsidP="00421D92">
      <w:pPr>
        <w:rPr>
          <w:rFonts w:ascii="Times New Roman" w:hAnsi="Times New Roman" w:cs="Times New Roman"/>
          <w:color w:val="FF0000"/>
          <w:sz w:val="32"/>
          <w:szCs w:val="32"/>
        </w:rPr>
      </w:pPr>
      <w:r w:rsidRPr="00421D92">
        <w:rPr>
          <w:rFonts w:ascii="Times New Roman" w:hAnsi="Times New Roman" w:cs="Times New Roman"/>
          <w:color w:val="FF0000"/>
          <w:sz w:val="32"/>
          <w:szCs w:val="32"/>
        </w:rPr>
        <w:t>Ιράν, Ηνωμένα Αραβικά Εμιράτα</w:t>
      </w:r>
      <w:r w:rsidR="00EA2061" w:rsidRPr="00421D92">
        <w:rPr>
          <w:rFonts w:ascii="Times New Roman" w:hAnsi="Times New Roman" w:cs="Times New Roman"/>
          <w:color w:val="FF0000"/>
          <w:sz w:val="32"/>
          <w:szCs w:val="32"/>
        </w:rPr>
        <w:t>, Μπαχρέιν</w:t>
      </w:r>
      <w:r w:rsidRPr="00421D92">
        <w:rPr>
          <w:rFonts w:ascii="Times New Roman" w:hAnsi="Times New Roman" w:cs="Times New Roman"/>
          <w:color w:val="FF0000"/>
          <w:sz w:val="32"/>
          <w:szCs w:val="32"/>
        </w:rPr>
        <w:t xml:space="preserve"> ,Κατάρ, Ομάν, Υεμένη, Σαουδική Αραβία, Τζιμπουτί, Ερυθραία, Σουδάν, Αίγυπτος.</w:t>
      </w:r>
    </w:p>
    <w:p w:rsidR="009F74D4" w:rsidRDefault="009F74D4" w:rsidP="00421D92">
      <w:pPr>
        <w:spacing w:after="0" w:line="240" w:lineRule="auto"/>
        <w:rPr>
          <w:rFonts w:ascii="Times New Roman" w:hAnsi="Times New Roman" w:cs="Times New Roman"/>
          <w:b/>
          <w:color w:val="333333"/>
          <w:sz w:val="32"/>
          <w:szCs w:val="32"/>
        </w:rPr>
      </w:pPr>
    </w:p>
    <w:p w:rsidR="007A0ECA" w:rsidRPr="000C1BB0" w:rsidRDefault="00421D92" w:rsidP="00421D92">
      <w:pPr>
        <w:spacing w:after="0" w:line="240" w:lineRule="auto"/>
        <w:rPr>
          <w:rFonts w:ascii="Times New Roman" w:hAnsi="Times New Roman" w:cs="Times New Roman"/>
          <w:b/>
          <w:color w:val="333333"/>
          <w:sz w:val="32"/>
          <w:szCs w:val="32"/>
        </w:rPr>
      </w:pPr>
      <w:r>
        <w:rPr>
          <w:rFonts w:ascii="Times New Roman" w:hAnsi="Times New Roman" w:cs="Times New Roman"/>
          <w:b/>
          <w:color w:val="333333"/>
          <w:sz w:val="32"/>
          <w:szCs w:val="32"/>
        </w:rPr>
        <w:t>4.</w:t>
      </w:r>
      <w:r w:rsidR="007A0ECA" w:rsidRPr="000C1BB0">
        <w:rPr>
          <w:rFonts w:ascii="Times New Roman" w:hAnsi="Times New Roman" w:cs="Times New Roman"/>
          <w:b/>
          <w:color w:val="333333"/>
          <w:sz w:val="32"/>
          <w:szCs w:val="32"/>
        </w:rPr>
        <w:t>Με ποιες χώρες συνορεύει η Κίνα;</w:t>
      </w:r>
    </w:p>
    <w:p w:rsidR="009422F3" w:rsidRPr="009422F3" w:rsidRDefault="009422F3" w:rsidP="00421D92">
      <w:pPr>
        <w:spacing w:after="0" w:line="240" w:lineRule="auto"/>
        <w:rPr>
          <w:rFonts w:ascii="Arial" w:hAnsi="Arial" w:cs="Arial"/>
          <w:color w:val="FF0000"/>
          <w:sz w:val="21"/>
          <w:szCs w:val="21"/>
          <w:shd w:val="clear" w:color="auto" w:fill="FFFFFF"/>
        </w:rPr>
      </w:pPr>
      <w:r w:rsidRPr="009422F3">
        <w:rPr>
          <w:rFonts w:ascii="Arial" w:hAnsi="Arial" w:cs="Arial"/>
          <w:color w:val="FF0000"/>
          <w:sz w:val="21"/>
          <w:szCs w:val="21"/>
          <w:shd w:val="clear" w:color="auto" w:fill="FFFFFF"/>
        </w:rPr>
        <w:t> </w:t>
      </w:r>
      <w:hyperlink r:id="rId7" w:tooltip="Βιετνάμ" w:history="1">
        <w:r w:rsidRPr="009422F3">
          <w:rPr>
            <w:rStyle w:val="-"/>
            <w:rFonts w:ascii="Arial" w:hAnsi="Arial" w:cs="Arial"/>
            <w:color w:val="FF0000"/>
            <w:sz w:val="21"/>
            <w:szCs w:val="21"/>
            <w:u w:val="none"/>
            <w:shd w:val="clear" w:color="auto" w:fill="FFFFFF"/>
          </w:rPr>
          <w:t>Βιετνάμ</w:t>
        </w:r>
      </w:hyperlink>
      <w:r w:rsidRPr="009422F3">
        <w:rPr>
          <w:rFonts w:ascii="Arial" w:hAnsi="Arial" w:cs="Arial"/>
          <w:color w:val="FF0000"/>
          <w:sz w:val="21"/>
          <w:szCs w:val="21"/>
          <w:shd w:val="clear" w:color="auto" w:fill="FFFFFF"/>
        </w:rPr>
        <w:t>, </w:t>
      </w:r>
      <w:hyperlink r:id="rId8" w:tooltip="Λάος" w:history="1">
        <w:r w:rsidRPr="009422F3">
          <w:rPr>
            <w:rStyle w:val="-"/>
            <w:rFonts w:ascii="Arial" w:hAnsi="Arial" w:cs="Arial"/>
            <w:color w:val="FF0000"/>
            <w:sz w:val="21"/>
            <w:szCs w:val="21"/>
            <w:u w:val="none"/>
            <w:shd w:val="clear" w:color="auto" w:fill="FFFFFF"/>
          </w:rPr>
          <w:t>Λάος</w:t>
        </w:r>
      </w:hyperlink>
      <w:r w:rsidRPr="009422F3">
        <w:rPr>
          <w:rFonts w:ascii="Arial" w:hAnsi="Arial" w:cs="Arial"/>
          <w:color w:val="FF0000"/>
          <w:sz w:val="21"/>
          <w:szCs w:val="21"/>
          <w:shd w:val="clear" w:color="auto" w:fill="FFFFFF"/>
        </w:rPr>
        <w:t>, </w:t>
      </w:r>
      <w:hyperlink r:id="rId9" w:tooltip="Μιανμάρ" w:history="1">
        <w:r w:rsidRPr="009422F3">
          <w:rPr>
            <w:rStyle w:val="-"/>
            <w:rFonts w:ascii="Arial" w:hAnsi="Arial" w:cs="Arial"/>
            <w:color w:val="FF0000"/>
            <w:sz w:val="21"/>
            <w:szCs w:val="21"/>
            <w:u w:val="none"/>
            <w:shd w:val="clear" w:color="auto" w:fill="FFFFFF"/>
          </w:rPr>
          <w:t>Μιανμάρ</w:t>
        </w:r>
      </w:hyperlink>
      <w:r w:rsidRPr="009422F3">
        <w:rPr>
          <w:rFonts w:ascii="Arial" w:hAnsi="Arial" w:cs="Arial"/>
          <w:color w:val="FF0000"/>
          <w:sz w:val="21"/>
          <w:szCs w:val="21"/>
          <w:shd w:val="clear" w:color="auto" w:fill="FFFFFF"/>
        </w:rPr>
        <w:t>, </w:t>
      </w:r>
      <w:hyperlink r:id="rId10" w:tooltip="Ινδία" w:history="1">
        <w:r w:rsidRPr="009422F3">
          <w:rPr>
            <w:rStyle w:val="-"/>
            <w:rFonts w:ascii="Arial" w:hAnsi="Arial" w:cs="Arial"/>
            <w:color w:val="FF0000"/>
            <w:sz w:val="21"/>
            <w:szCs w:val="21"/>
            <w:u w:val="none"/>
            <w:shd w:val="clear" w:color="auto" w:fill="FFFFFF"/>
          </w:rPr>
          <w:t>Ινδία</w:t>
        </w:r>
      </w:hyperlink>
      <w:r w:rsidRPr="009422F3">
        <w:rPr>
          <w:rFonts w:ascii="Arial" w:hAnsi="Arial" w:cs="Arial"/>
          <w:color w:val="FF0000"/>
          <w:sz w:val="21"/>
          <w:szCs w:val="21"/>
          <w:shd w:val="clear" w:color="auto" w:fill="FFFFFF"/>
        </w:rPr>
        <w:t>, </w:t>
      </w:r>
      <w:hyperlink r:id="rId11" w:tooltip="Μπουτάν" w:history="1">
        <w:r w:rsidRPr="009422F3">
          <w:rPr>
            <w:rStyle w:val="-"/>
            <w:rFonts w:ascii="Arial" w:hAnsi="Arial" w:cs="Arial"/>
            <w:color w:val="FF0000"/>
            <w:sz w:val="21"/>
            <w:szCs w:val="21"/>
            <w:u w:val="none"/>
            <w:shd w:val="clear" w:color="auto" w:fill="FFFFFF"/>
          </w:rPr>
          <w:t>Μπουτάν</w:t>
        </w:r>
      </w:hyperlink>
      <w:r w:rsidRPr="009422F3">
        <w:rPr>
          <w:rFonts w:ascii="Arial" w:hAnsi="Arial" w:cs="Arial"/>
          <w:color w:val="FF0000"/>
          <w:sz w:val="21"/>
          <w:szCs w:val="21"/>
          <w:shd w:val="clear" w:color="auto" w:fill="FFFFFF"/>
        </w:rPr>
        <w:t>, </w:t>
      </w:r>
      <w:hyperlink r:id="rId12" w:tooltip="Νεπάλ" w:history="1">
        <w:r w:rsidRPr="009422F3">
          <w:rPr>
            <w:rStyle w:val="-"/>
            <w:rFonts w:ascii="Arial" w:hAnsi="Arial" w:cs="Arial"/>
            <w:color w:val="FF0000"/>
            <w:sz w:val="21"/>
            <w:szCs w:val="21"/>
            <w:u w:val="none"/>
            <w:shd w:val="clear" w:color="auto" w:fill="FFFFFF"/>
          </w:rPr>
          <w:t>Νεπάλ</w:t>
        </w:r>
      </w:hyperlink>
      <w:r w:rsidRPr="009422F3">
        <w:rPr>
          <w:rFonts w:ascii="Arial" w:hAnsi="Arial" w:cs="Arial"/>
          <w:color w:val="FF0000"/>
          <w:sz w:val="21"/>
          <w:szCs w:val="21"/>
          <w:shd w:val="clear" w:color="auto" w:fill="FFFFFF"/>
        </w:rPr>
        <w:t>, </w:t>
      </w:r>
      <w:hyperlink r:id="rId13" w:tooltip="Πακιστάν" w:history="1">
        <w:r w:rsidRPr="009422F3">
          <w:rPr>
            <w:rStyle w:val="-"/>
            <w:rFonts w:ascii="Arial" w:hAnsi="Arial" w:cs="Arial"/>
            <w:color w:val="FF0000"/>
            <w:sz w:val="21"/>
            <w:szCs w:val="21"/>
            <w:u w:val="none"/>
            <w:shd w:val="clear" w:color="auto" w:fill="FFFFFF"/>
          </w:rPr>
          <w:t>Πακιστάν</w:t>
        </w:r>
      </w:hyperlink>
      <w:r w:rsidRPr="009422F3">
        <w:rPr>
          <w:rFonts w:ascii="Arial" w:hAnsi="Arial" w:cs="Arial"/>
          <w:color w:val="FF0000"/>
          <w:sz w:val="21"/>
          <w:szCs w:val="21"/>
          <w:shd w:val="clear" w:color="auto" w:fill="FFFFFF"/>
        </w:rPr>
        <w:t>, </w:t>
      </w:r>
      <w:hyperlink r:id="rId14" w:tooltip="Αφγανιστάν" w:history="1">
        <w:r w:rsidRPr="009422F3">
          <w:rPr>
            <w:rStyle w:val="-"/>
            <w:rFonts w:ascii="Arial" w:hAnsi="Arial" w:cs="Arial"/>
            <w:color w:val="FF0000"/>
            <w:sz w:val="21"/>
            <w:szCs w:val="21"/>
            <w:u w:val="none"/>
            <w:shd w:val="clear" w:color="auto" w:fill="FFFFFF"/>
          </w:rPr>
          <w:t>Αφγανιστάν</w:t>
        </w:r>
      </w:hyperlink>
      <w:r w:rsidRPr="009422F3">
        <w:rPr>
          <w:rFonts w:ascii="Arial" w:hAnsi="Arial" w:cs="Arial"/>
          <w:color w:val="FF0000"/>
          <w:sz w:val="21"/>
          <w:szCs w:val="21"/>
          <w:shd w:val="clear" w:color="auto" w:fill="FFFFFF"/>
        </w:rPr>
        <w:t>, </w:t>
      </w:r>
      <w:hyperlink r:id="rId15" w:tooltip="Τατζικιστάν" w:history="1">
        <w:r w:rsidRPr="009422F3">
          <w:rPr>
            <w:rStyle w:val="-"/>
            <w:rFonts w:ascii="Arial" w:hAnsi="Arial" w:cs="Arial"/>
            <w:color w:val="FF0000"/>
            <w:sz w:val="21"/>
            <w:szCs w:val="21"/>
            <w:u w:val="none"/>
            <w:shd w:val="clear" w:color="auto" w:fill="FFFFFF"/>
          </w:rPr>
          <w:t>Τατζικιστάν</w:t>
        </w:r>
      </w:hyperlink>
      <w:r w:rsidRPr="009422F3">
        <w:rPr>
          <w:rFonts w:ascii="Arial" w:hAnsi="Arial" w:cs="Arial"/>
          <w:color w:val="FF0000"/>
          <w:sz w:val="21"/>
          <w:szCs w:val="21"/>
          <w:shd w:val="clear" w:color="auto" w:fill="FFFFFF"/>
        </w:rPr>
        <w:t>, </w:t>
      </w:r>
      <w:hyperlink r:id="rId16" w:tooltip="Κιργιζία" w:history="1">
        <w:r w:rsidRPr="009422F3">
          <w:rPr>
            <w:rStyle w:val="-"/>
            <w:rFonts w:ascii="Arial" w:hAnsi="Arial" w:cs="Arial"/>
            <w:color w:val="FF0000"/>
            <w:sz w:val="21"/>
            <w:szCs w:val="21"/>
            <w:u w:val="none"/>
            <w:shd w:val="clear" w:color="auto" w:fill="FFFFFF"/>
          </w:rPr>
          <w:t>Κιργιζία</w:t>
        </w:r>
      </w:hyperlink>
      <w:r w:rsidRPr="009422F3">
        <w:rPr>
          <w:rFonts w:ascii="Arial" w:hAnsi="Arial" w:cs="Arial"/>
          <w:color w:val="FF0000"/>
          <w:sz w:val="21"/>
          <w:szCs w:val="21"/>
          <w:shd w:val="clear" w:color="auto" w:fill="FFFFFF"/>
        </w:rPr>
        <w:t>, </w:t>
      </w:r>
      <w:hyperlink r:id="rId17" w:tooltip="Καζακστάν" w:history="1">
        <w:r w:rsidRPr="009422F3">
          <w:rPr>
            <w:rStyle w:val="-"/>
            <w:rFonts w:ascii="Arial" w:hAnsi="Arial" w:cs="Arial"/>
            <w:color w:val="FF0000"/>
            <w:sz w:val="21"/>
            <w:szCs w:val="21"/>
            <w:u w:val="none"/>
            <w:shd w:val="clear" w:color="auto" w:fill="FFFFFF"/>
          </w:rPr>
          <w:t>Καζακστάν</w:t>
        </w:r>
      </w:hyperlink>
      <w:r w:rsidRPr="009422F3">
        <w:rPr>
          <w:rFonts w:ascii="Arial" w:hAnsi="Arial" w:cs="Arial"/>
          <w:color w:val="FF0000"/>
          <w:sz w:val="21"/>
          <w:szCs w:val="21"/>
          <w:shd w:val="clear" w:color="auto" w:fill="FFFFFF"/>
        </w:rPr>
        <w:t>, </w:t>
      </w:r>
      <w:hyperlink r:id="rId18" w:tooltip="Ρωσία" w:history="1">
        <w:r w:rsidRPr="009422F3">
          <w:rPr>
            <w:rStyle w:val="-"/>
            <w:rFonts w:ascii="Arial" w:hAnsi="Arial" w:cs="Arial"/>
            <w:color w:val="FF0000"/>
            <w:sz w:val="21"/>
            <w:szCs w:val="21"/>
            <w:u w:val="none"/>
            <w:shd w:val="clear" w:color="auto" w:fill="FFFFFF"/>
          </w:rPr>
          <w:t>Ρωσία</w:t>
        </w:r>
      </w:hyperlink>
      <w:r w:rsidRPr="009422F3">
        <w:rPr>
          <w:rFonts w:ascii="Arial" w:hAnsi="Arial" w:cs="Arial"/>
          <w:color w:val="FF0000"/>
          <w:sz w:val="21"/>
          <w:szCs w:val="21"/>
          <w:shd w:val="clear" w:color="auto" w:fill="FFFFFF"/>
        </w:rPr>
        <w:t>, </w:t>
      </w:r>
      <w:hyperlink r:id="rId19" w:history="1">
        <w:r w:rsidRPr="009422F3">
          <w:rPr>
            <w:rStyle w:val="-"/>
            <w:rFonts w:ascii="Arial" w:hAnsi="Arial" w:cs="Arial"/>
            <w:color w:val="FF0000"/>
            <w:sz w:val="21"/>
            <w:szCs w:val="21"/>
            <w:u w:val="none"/>
            <w:shd w:val="clear" w:color="auto" w:fill="FFFFFF"/>
          </w:rPr>
          <w:t>Μογγολία</w:t>
        </w:r>
      </w:hyperlink>
      <w:r w:rsidRPr="009422F3">
        <w:rPr>
          <w:rFonts w:ascii="Arial" w:hAnsi="Arial" w:cs="Arial"/>
          <w:color w:val="FF0000"/>
          <w:sz w:val="21"/>
          <w:szCs w:val="21"/>
          <w:shd w:val="clear" w:color="auto" w:fill="FFFFFF"/>
        </w:rPr>
        <w:t> και </w:t>
      </w:r>
      <w:hyperlink r:id="rId20" w:tooltip="Βόρεια Κορέα" w:history="1">
        <w:r w:rsidRPr="009422F3">
          <w:rPr>
            <w:rStyle w:val="-"/>
            <w:rFonts w:ascii="Arial" w:hAnsi="Arial" w:cs="Arial"/>
            <w:color w:val="FF0000"/>
            <w:sz w:val="21"/>
            <w:szCs w:val="21"/>
            <w:u w:val="none"/>
            <w:shd w:val="clear" w:color="auto" w:fill="FFFFFF"/>
          </w:rPr>
          <w:t>Βόρεια Κορέα</w:t>
        </w:r>
      </w:hyperlink>
      <w:r w:rsidRPr="009422F3">
        <w:rPr>
          <w:rFonts w:ascii="Arial" w:hAnsi="Arial" w:cs="Arial"/>
          <w:color w:val="FF0000"/>
          <w:sz w:val="21"/>
          <w:szCs w:val="21"/>
          <w:shd w:val="clear" w:color="auto" w:fill="FFFFFF"/>
        </w:rPr>
        <w:t xml:space="preserve">.  </w:t>
      </w:r>
    </w:p>
    <w:p w:rsidR="009F74D4" w:rsidRDefault="009F74D4" w:rsidP="00421D92">
      <w:pPr>
        <w:spacing w:after="0" w:line="240" w:lineRule="auto"/>
        <w:rPr>
          <w:rFonts w:ascii="Times New Roman" w:hAnsi="Times New Roman" w:cs="Times New Roman"/>
          <w:b/>
          <w:sz w:val="32"/>
          <w:szCs w:val="32"/>
        </w:rPr>
      </w:pPr>
    </w:p>
    <w:p w:rsidR="009F74D4" w:rsidRDefault="009F74D4" w:rsidP="00421D92">
      <w:pPr>
        <w:spacing w:after="0" w:line="240" w:lineRule="auto"/>
        <w:rPr>
          <w:rFonts w:ascii="Times New Roman" w:hAnsi="Times New Roman" w:cs="Times New Roman"/>
          <w:b/>
          <w:sz w:val="32"/>
          <w:szCs w:val="32"/>
        </w:rPr>
      </w:pPr>
    </w:p>
    <w:p w:rsidR="00154842" w:rsidRDefault="00421D92" w:rsidP="00421D92">
      <w:pPr>
        <w:spacing w:after="0" w:line="240" w:lineRule="auto"/>
        <w:rPr>
          <w:rFonts w:ascii="Times New Roman" w:hAnsi="Times New Roman" w:cs="Times New Roman"/>
          <w:b/>
          <w:color w:val="333333"/>
          <w:sz w:val="32"/>
          <w:szCs w:val="32"/>
        </w:rPr>
      </w:pPr>
      <w:r>
        <w:rPr>
          <w:rFonts w:ascii="Times New Roman" w:hAnsi="Times New Roman" w:cs="Times New Roman"/>
          <w:b/>
          <w:sz w:val="32"/>
          <w:szCs w:val="32"/>
        </w:rPr>
        <w:lastRenderedPageBreak/>
        <w:t>5</w:t>
      </w:r>
      <w:r w:rsidR="00154842">
        <w:rPr>
          <w:rFonts w:ascii="Times New Roman" w:hAnsi="Times New Roman" w:cs="Times New Roman"/>
          <w:b/>
          <w:sz w:val="32"/>
          <w:szCs w:val="32"/>
        </w:rPr>
        <w:t>.</w:t>
      </w:r>
      <w:r w:rsidR="007A0ECA" w:rsidRPr="000C1BB0">
        <w:rPr>
          <w:rFonts w:ascii="Times New Roman" w:hAnsi="Times New Roman" w:cs="Times New Roman"/>
          <w:b/>
          <w:color w:val="333333"/>
          <w:sz w:val="32"/>
          <w:szCs w:val="32"/>
        </w:rPr>
        <w:t xml:space="preserve">Με ποιες χώρες συνορεύει το </w:t>
      </w:r>
      <w:proofErr w:type="spellStart"/>
      <w:r w:rsidR="007A0ECA" w:rsidRPr="000C1BB0">
        <w:rPr>
          <w:rFonts w:ascii="Times New Roman" w:hAnsi="Times New Roman" w:cs="Times New Roman"/>
          <w:b/>
          <w:color w:val="333333"/>
          <w:sz w:val="32"/>
          <w:szCs w:val="32"/>
        </w:rPr>
        <w:t>Ιραν</w:t>
      </w:r>
      <w:proofErr w:type="spellEnd"/>
      <w:r w:rsidR="007A0ECA" w:rsidRPr="000C1BB0">
        <w:rPr>
          <w:rFonts w:ascii="Times New Roman" w:hAnsi="Times New Roman" w:cs="Times New Roman"/>
          <w:b/>
          <w:color w:val="333333"/>
          <w:sz w:val="32"/>
          <w:szCs w:val="32"/>
        </w:rPr>
        <w:t>;</w:t>
      </w:r>
    </w:p>
    <w:p w:rsidR="00154842" w:rsidRDefault="00154842" w:rsidP="00421D92">
      <w:pPr>
        <w:spacing w:after="0" w:line="240" w:lineRule="auto"/>
        <w:rPr>
          <w:rFonts w:ascii="Times New Roman" w:hAnsi="Times New Roman" w:cs="Times New Roman"/>
          <w:color w:val="FF0000"/>
          <w:sz w:val="32"/>
          <w:szCs w:val="32"/>
        </w:rPr>
      </w:pPr>
      <w:r w:rsidRPr="00154842">
        <w:rPr>
          <w:rFonts w:ascii="Arial" w:hAnsi="Arial" w:cs="Arial"/>
          <w:color w:val="FF0000"/>
          <w:sz w:val="21"/>
          <w:szCs w:val="21"/>
          <w:shd w:val="clear" w:color="auto" w:fill="FFFFFF"/>
        </w:rPr>
        <w:t>Το Ιράν συνορεύει στα βόρεια με </w:t>
      </w:r>
      <w:hyperlink r:id="rId21" w:tooltip="Αζερμπαϊτζάν" w:history="1">
        <w:r w:rsidRPr="00154842">
          <w:rPr>
            <w:rStyle w:val="-"/>
            <w:rFonts w:ascii="Arial" w:hAnsi="Arial" w:cs="Arial"/>
            <w:color w:val="FF0000"/>
            <w:sz w:val="21"/>
            <w:szCs w:val="21"/>
            <w:u w:val="none"/>
            <w:shd w:val="clear" w:color="auto" w:fill="FFFFFF"/>
          </w:rPr>
          <w:t>Αζερμπαϊτζάν</w:t>
        </w:r>
      </w:hyperlink>
      <w:r w:rsidRPr="00154842">
        <w:rPr>
          <w:rFonts w:ascii="Arial" w:hAnsi="Arial" w:cs="Arial"/>
          <w:color w:val="FF0000"/>
          <w:sz w:val="21"/>
          <w:szCs w:val="21"/>
          <w:shd w:val="clear" w:color="auto" w:fill="FFFFFF"/>
        </w:rPr>
        <w:t>, </w:t>
      </w:r>
      <w:hyperlink r:id="rId22" w:tooltip="Αρμενία" w:history="1">
        <w:r w:rsidRPr="00154842">
          <w:rPr>
            <w:rStyle w:val="-"/>
            <w:rFonts w:ascii="Arial" w:hAnsi="Arial" w:cs="Arial"/>
            <w:color w:val="FF0000"/>
            <w:sz w:val="21"/>
            <w:szCs w:val="21"/>
            <w:u w:val="none"/>
            <w:shd w:val="clear" w:color="auto" w:fill="FFFFFF"/>
          </w:rPr>
          <w:t>Αρμενία</w:t>
        </w:r>
      </w:hyperlink>
      <w:r w:rsidRPr="00154842">
        <w:rPr>
          <w:rFonts w:ascii="Arial" w:hAnsi="Arial" w:cs="Arial"/>
          <w:color w:val="FF0000"/>
          <w:sz w:val="21"/>
          <w:szCs w:val="21"/>
          <w:shd w:val="clear" w:color="auto" w:fill="FFFFFF"/>
        </w:rPr>
        <w:t> και </w:t>
      </w:r>
      <w:hyperlink r:id="rId23" w:tooltip="Τουρκμενιστάν" w:history="1">
        <w:r w:rsidRPr="00154842">
          <w:rPr>
            <w:rStyle w:val="-"/>
            <w:rFonts w:ascii="Arial" w:hAnsi="Arial" w:cs="Arial"/>
            <w:color w:val="FF0000"/>
            <w:sz w:val="21"/>
            <w:szCs w:val="21"/>
            <w:u w:val="none"/>
            <w:shd w:val="clear" w:color="auto" w:fill="FFFFFF"/>
          </w:rPr>
          <w:t>Τουρκμενιστάν</w:t>
        </w:r>
      </w:hyperlink>
      <w:r w:rsidRPr="00154842">
        <w:rPr>
          <w:rFonts w:ascii="Arial" w:hAnsi="Arial" w:cs="Arial"/>
          <w:color w:val="FF0000"/>
          <w:sz w:val="21"/>
          <w:szCs w:val="21"/>
          <w:shd w:val="clear" w:color="auto" w:fill="FFFFFF"/>
        </w:rPr>
        <w:t>, ανατολικά με </w:t>
      </w:r>
      <w:hyperlink r:id="rId24" w:tooltip="Πακιστάν" w:history="1">
        <w:r w:rsidRPr="00154842">
          <w:rPr>
            <w:rStyle w:val="-"/>
            <w:rFonts w:ascii="Arial" w:hAnsi="Arial" w:cs="Arial"/>
            <w:color w:val="FF0000"/>
            <w:sz w:val="21"/>
            <w:szCs w:val="21"/>
            <w:u w:val="none"/>
            <w:shd w:val="clear" w:color="auto" w:fill="FFFFFF"/>
          </w:rPr>
          <w:t>Πακιστάν</w:t>
        </w:r>
      </w:hyperlink>
      <w:r w:rsidRPr="00154842">
        <w:rPr>
          <w:rFonts w:ascii="Arial" w:hAnsi="Arial" w:cs="Arial"/>
          <w:color w:val="FF0000"/>
          <w:sz w:val="21"/>
          <w:szCs w:val="21"/>
          <w:shd w:val="clear" w:color="auto" w:fill="FFFFFF"/>
        </w:rPr>
        <w:t> και </w:t>
      </w:r>
      <w:hyperlink r:id="rId25" w:tooltip="Αφγανιστάν" w:history="1">
        <w:r w:rsidRPr="00154842">
          <w:rPr>
            <w:rStyle w:val="-"/>
            <w:rFonts w:ascii="Arial" w:hAnsi="Arial" w:cs="Arial"/>
            <w:color w:val="FF0000"/>
            <w:sz w:val="21"/>
            <w:szCs w:val="21"/>
            <w:u w:val="none"/>
            <w:shd w:val="clear" w:color="auto" w:fill="FFFFFF"/>
          </w:rPr>
          <w:t>Αφγανιστάν</w:t>
        </w:r>
      </w:hyperlink>
      <w:r w:rsidRPr="00154842">
        <w:rPr>
          <w:rFonts w:ascii="Arial" w:hAnsi="Arial" w:cs="Arial"/>
          <w:color w:val="FF0000"/>
          <w:sz w:val="21"/>
          <w:szCs w:val="21"/>
          <w:shd w:val="clear" w:color="auto" w:fill="FFFFFF"/>
        </w:rPr>
        <w:t> και δυτικά με </w:t>
      </w:r>
      <w:hyperlink r:id="rId26" w:tooltip="Τουρκία" w:history="1">
        <w:r w:rsidRPr="00154842">
          <w:rPr>
            <w:rStyle w:val="-"/>
            <w:rFonts w:ascii="Arial" w:hAnsi="Arial" w:cs="Arial"/>
            <w:color w:val="FF0000"/>
            <w:sz w:val="21"/>
            <w:szCs w:val="21"/>
            <w:u w:val="none"/>
            <w:shd w:val="clear" w:color="auto" w:fill="FFFFFF"/>
          </w:rPr>
          <w:t>Τουρκία</w:t>
        </w:r>
      </w:hyperlink>
      <w:r w:rsidRPr="00154842">
        <w:rPr>
          <w:rFonts w:ascii="Arial" w:hAnsi="Arial" w:cs="Arial"/>
          <w:color w:val="FF0000"/>
          <w:sz w:val="21"/>
          <w:szCs w:val="21"/>
          <w:shd w:val="clear" w:color="auto" w:fill="FFFFFF"/>
        </w:rPr>
        <w:t> και </w:t>
      </w:r>
      <w:hyperlink r:id="rId27" w:tooltip="Ιράκ" w:history="1">
        <w:r w:rsidRPr="00154842">
          <w:rPr>
            <w:rStyle w:val="-"/>
            <w:rFonts w:ascii="Arial" w:hAnsi="Arial" w:cs="Arial"/>
            <w:color w:val="FF0000"/>
            <w:sz w:val="21"/>
            <w:szCs w:val="21"/>
            <w:u w:val="none"/>
            <w:shd w:val="clear" w:color="auto" w:fill="FFFFFF"/>
          </w:rPr>
          <w:t>Ιράκ</w:t>
        </w:r>
      </w:hyperlink>
      <w:r>
        <w:rPr>
          <w:color w:val="FF0000"/>
        </w:rPr>
        <w:t>.</w:t>
      </w:r>
    </w:p>
    <w:p w:rsidR="009F74D4" w:rsidRDefault="009F74D4" w:rsidP="00421D92">
      <w:pPr>
        <w:spacing w:after="0" w:line="240" w:lineRule="auto"/>
        <w:rPr>
          <w:rFonts w:ascii="Arial" w:hAnsi="Arial" w:cs="Arial"/>
          <w:b/>
          <w:sz w:val="21"/>
          <w:szCs w:val="21"/>
          <w:shd w:val="clear" w:color="auto" w:fill="FFFFFF"/>
        </w:rPr>
      </w:pPr>
    </w:p>
    <w:p w:rsidR="00154842" w:rsidRDefault="00421D92" w:rsidP="00421D92">
      <w:pPr>
        <w:spacing w:after="0" w:line="240" w:lineRule="auto"/>
        <w:rPr>
          <w:rFonts w:ascii="Times New Roman" w:hAnsi="Times New Roman" w:cs="Times New Roman"/>
          <w:color w:val="FF0000"/>
          <w:sz w:val="32"/>
          <w:szCs w:val="32"/>
        </w:rPr>
      </w:pPr>
      <w:r>
        <w:rPr>
          <w:rFonts w:ascii="Arial" w:hAnsi="Arial" w:cs="Arial"/>
          <w:b/>
          <w:sz w:val="21"/>
          <w:szCs w:val="21"/>
          <w:shd w:val="clear" w:color="auto" w:fill="FFFFFF"/>
        </w:rPr>
        <w:t>6</w:t>
      </w:r>
      <w:r w:rsidR="00154842">
        <w:rPr>
          <w:rFonts w:ascii="Arial" w:hAnsi="Arial" w:cs="Arial"/>
          <w:b/>
          <w:sz w:val="21"/>
          <w:szCs w:val="21"/>
          <w:shd w:val="clear" w:color="auto" w:fill="FFFFFF"/>
        </w:rPr>
        <w:t>.</w:t>
      </w:r>
      <w:r w:rsidR="007A0ECA" w:rsidRPr="000C1BB0">
        <w:rPr>
          <w:rFonts w:ascii="Times New Roman" w:hAnsi="Times New Roman" w:cs="Times New Roman"/>
          <w:b/>
          <w:color w:val="333333"/>
          <w:sz w:val="32"/>
          <w:szCs w:val="32"/>
        </w:rPr>
        <w:t>Με ποιες χώρες συνορεύει η Ινδία;</w:t>
      </w:r>
    </w:p>
    <w:p w:rsidR="007A0ECA" w:rsidRPr="00154842" w:rsidRDefault="00154842" w:rsidP="00421D92">
      <w:pPr>
        <w:spacing w:after="0" w:line="240" w:lineRule="auto"/>
        <w:rPr>
          <w:rFonts w:ascii="Times New Roman" w:hAnsi="Times New Roman" w:cs="Times New Roman"/>
          <w:color w:val="FF0000"/>
          <w:sz w:val="32"/>
          <w:szCs w:val="32"/>
        </w:rPr>
      </w:pPr>
      <w:r w:rsidRPr="00154842">
        <w:rPr>
          <w:rFonts w:ascii="Arial" w:hAnsi="Arial" w:cs="Arial"/>
          <w:color w:val="FF0000"/>
          <w:sz w:val="21"/>
          <w:szCs w:val="21"/>
          <w:shd w:val="clear" w:color="auto" w:fill="FFFFFF"/>
        </w:rPr>
        <w:t>Συνορεύει ανατολικά με το </w:t>
      </w:r>
      <w:hyperlink r:id="rId28" w:tooltip="Μπανγκλαντές" w:history="1">
        <w:r w:rsidRPr="00154842">
          <w:rPr>
            <w:rStyle w:val="-"/>
            <w:rFonts w:ascii="Arial" w:hAnsi="Arial" w:cs="Arial"/>
            <w:color w:val="FF0000"/>
            <w:sz w:val="21"/>
            <w:szCs w:val="21"/>
            <w:u w:val="none"/>
            <w:shd w:val="clear" w:color="auto" w:fill="FFFFFF"/>
          </w:rPr>
          <w:t>Μπανγκλαντές</w:t>
        </w:r>
      </w:hyperlink>
      <w:r w:rsidRPr="00154842">
        <w:rPr>
          <w:rFonts w:ascii="Arial" w:hAnsi="Arial" w:cs="Arial"/>
          <w:color w:val="FF0000"/>
          <w:sz w:val="21"/>
          <w:szCs w:val="21"/>
          <w:shd w:val="clear" w:color="auto" w:fill="FFFFFF"/>
        </w:rPr>
        <w:t> και τη </w:t>
      </w:r>
      <w:hyperlink r:id="rId29" w:tooltip="Μιανμάρ" w:history="1">
        <w:r w:rsidRPr="00154842">
          <w:rPr>
            <w:rStyle w:val="-"/>
            <w:rFonts w:ascii="Arial" w:hAnsi="Arial" w:cs="Arial"/>
            <w:color w:val="FF0000"/>
            <w:sz w:val="21"/>
            <w:szCs w:val="21"/>
            <w:u w:val="none"/>
            <w:shd w:val="clear" w:color="auto" w:fill="FFFFFF"/>
          </w:rPr>
          <w:t>Μιανμάρ</w:t>
        </w:r>
      </w:hyperlink>
      <w:r w:rsidRPr="00154842">
        <w:rPr>
          <w:rFonts w:ascii="Arial" w:hAnsi="Arial" w:cs="Arial"/>
          <w:color w:val="FF0000"/>
          <w:sz w:val="21"/>
          <w:szCs w:val="21"/>
          <w:shd w:val="clear" w:color="auto" w:fill="FFFFFF"/>
        </w:rPr>
        <w:t>, βόρεια με την </w:t>
      </w:r>
      <w:hyperlink r:id="rId30" w:tooltip="Κίνα" w:history="1">
        <w:r w:rsidRPr="00154842">
          <w:rPr>
            <w:rStyle w:val="-"/>
            <w:rFonts w:ascii="Arial" w:hAnsi="Arial" w:cs="Arial"/>
            <w:color w:val="FF0000"/>
            <w:sz w:val="21"/>
            <w:szCs w:val="21"/>
            <w:u w:val="none"/>
            <w:shd w:val="clear" w:color="auto" w:fill="FFFFFF"/>
          </w:rPr>
          <w:t>Κίνα</w:t>
        </w:r>
      </w:hyperlink>
      <w:r w:rsidRPr="00154842">
        <w:rPr>
          <w:rFonts w:ascii="Arial" w:hAnsi="Arial" w:cs="Arial"/>
          <w:color w:val="FF0000"/>
          <w:sz w:val="21"/>
          <w:szCs w:val="21"/>
          <w:shd w:val="clear" w:color="auto" w:fill="FFFFFF"/>
        </w:rPr>
        <w:t> και τα κρατίδια </w:t>
      </w:r>
      <w:hyperlink r:id="rId31" w:tooltip="Μπουτάν" w:history="1">
        <w:r w:rsidRPr="00154842">
          <w:rPr>
            <w:rStyle w:val="-"/>
            <w:rFonts w:ascii="Arial" w:hAnsi="Arial" w:cs="Arial"/>
            <w:color w:val="FF0000"/>
            <w:sz w:val="21"/>
            <w:szCs w:val="21"/>
            <w:u w:val="none"/>
            <w:shd w:val="clear" w:color="auto" w:fill="FFFFFF"/>
          </w:rPr>
          <w:t>Μπουτάν</w:t>
        </w:r>
      </w:hyperlink>
      <w:r w:rsidRPr="00154842">
        <w:rPr>
          <w:rFonts w:ascii="Arial" w:hAnsi="Arial" w:cs="Arial"/>
          <w:color w:val="FF0000"/>
          <w:sz w:val="21"/>
          <w:szCs w:val="21"/>
          <w:shd w:val="clear" w:color="auto" w:fill="FFFFFF"/>
        </w:rPr>
        <w:t>, </w:t>
      </w:r>
      <w:hyperlink r:id="rId32" w:tooltip="Νεπάλ" w:history="1">
        <w:r w:rsidRPr="00154842">
          <w:rPr>
            <w:rStyle w:val="-"/>
            <w:rFonts w:ascii="Arial" w:hAnsi="Arial" w:cs="Arial"/>
            <w:color w:val="FF0000"/>
            <w:sz w:val="21"/>
            <w:szCs w:val="21"/>
            <w:u w:val="none"/>
            <w:shd w:val="clear" w:color="auto" w:fill="FFFFFF"/>
          </w:rPr>
          <w:t>Νεπάλ</w:t>
        </w:r>
      </w:hyperlink>
      <w:r w:rsidRPr="00154842">
        <w:rPr>
          <w:rFonts w:ascii="Arial" w:hAnsi="Arial" w:cs="Arial"/>
          <w:color w:val="FF0000"/>
          <w:sz w:val="21"/>
          <w:szCs w:val="21"/>
          <w:shd w:val="clear" w:color="auto" w:fill="FFFFFF"/>
        </w:rPr>
        <w:t>, βορειοδυτικά με το </w:t>
      </w:r>
      <w:hyperlink r:id="rId33" w:tooltip="Πακιστάν" w:history="1">
        <w:r w:rsidRPr="00154842">
          <w:rPr>
            <w:rStyle w:val="-"/>
            <w:rFonts w:ascii="Arial" w:hAnsi="Arial" w:cs="Arial"/>
            <w:color w:val="FF0000"/>
            <w:sz w:val="21"/>
            <w:szCs w:val="21"/>
            <w:u w:val="none"/>
            <w:shd w:val="clear" w:color="auto" w:fill="FFFFFF"/>
          </w:rPr>
          <w:t>Πακιστάν</w:t>
        </w:r>
      </w:hyperlink>
      <w:r w:rsidRPr="00154842">
        <w:rPr>
          <w:rFonts w:ascii="Arial" w:hAnsi="Arial" w:cs="Arial"/>
          <w:color w:val="FF0000"/>
          <w:sz w:val="21"/>
          <w:szCs w:val="21"/>
          <w:shd w:val="clear" w:color="auto" w:fill="FFFFFF"/>
        </w:rPr>
        <w:t>, ενώ δυτικά βρέχεται από την </w:t>
      </w:r>
      <w:hyperlink r:id="rId34" w:tooltip="Αραβική θάλασσα" w:history="1">
        <w:r w:rsidRPr="00154842">
          <w:rPr>
            <w:rStyle w:val="-"/>
            <w:rFonts w:ascii="Arial" w:hAnsi="Arial" w:cs="Arial"/>
            <w:color w:val="FF0000"/>
            <w:sz w:val="21"/>
            <w:szCs w:val="21"/>
            <w:u w:val="none"/>
            <w:shd w:val="clear" w:color="auto" w:fill="FFFFFF"/>
          </w:rPr>
          <w:t>Αραβική θάλασσα</w:t>
        </w:r>
      </w:hyperlink>
      <w:r w:rsidRPr="00154842">
        <w:rPr>
          <w:rFonts w:ascii="Arial" w:hAnsi="Arial" w:cs="Arial"/>
          <w:color w:val="FF0000"/>
          <w:sz w:val="21"/>
          <w:szCs w:val="21"/>
          <w:shd w:val="clear" w:color="auto" w:fill="FFFFFF"/>
        </w:rPr>
        <w:t> και νότια-νοτιοανατολικά από τον Ινδικό ωκεανό και τον </w:t>
      </w:r>
      <w:hyperlink r:id="rId35" w:tooltip="Κόλπος της Βεγγάλης" w:history="1">
        <w:r w:rsidRPr="00154842">
          <w:rPr>
            <w:rStyle w:val="-"/>
            <w:rFonts w:ascii="Arial" w:hAnsi="Arial" w:cs="Arial"/>
            <w:color w:val="FF0000"/>
            <w:sz w:val="21"/>
            <w:szCs w:val="21"/>
            <w:u w:val="none"/>
            <w:shd w:val="clear" w:color="auto" w:fill="FFFFFF"/>
          </w:rPr>
          <w:t>κόλπο της Βεγγάλης</w:t>
        </w:r>
      </w:hyperlink>
      <w:r w:rsidRPr="00154842">
        <w:rPr>
          <w:rFonts w:ascii="Arial" w:hAnsi="Arial" w:cs="Arial"/>
          <w:color w:val="FF0000"/>
          <w:sz w:val="21"/>
          <w:szCs w:val="21"/>
          <w:shd w:val="clear" w:color="auto" w:fill="FFFFFF"/>
        </w:rPr>
        <w:t>.</w:t>
      </w:r>
    </w:p>
    <w:p w:rsidR="009F74D4" w:rsidRDefault="009F74D4" w:rsidP="00421D92">
      <w:pPr>
        <w:jc w:val="both"/>
        <w:rPr>
          <w:rFonts w:ascii="Times New Roman" w:hAnsi="Times New Roman" w:cs="Times New Roman"/>
          <w:b/>
          <w:sz w:val="32"/>
          <w:szCs w:val="32"/>
        </w:rPr>
      </w:pPr>
    </w:p>
    <w:p w:rsidR="00A56410" w:rsidRPr="000C1BB0" w:rsidRDefault="00421D92" w:rsidP="00421D92">
      <w:pPr>
        <w:jc w:val="both"/>
        <w:rPr>
          <w:rFonts w:ascii="Times New Roman" w:hAnsi="Times New Roman" w:cs="Times New Roman"/>
          <w:b/>
          <w:sz w:val="32"/>
          <w:szCs w:val="32"/>
        </w:rPr>
      </w:pPr>
      <w:bookmarkStart w:id="0" w:name="_GoBack"/>
      <w:bookmarkEnd w:id="0"/>
      <w:r>
        <w:rPr>
          <w:rFonts w:ascii="Times New Roman" w:hAnsi="Times New Roman" w:cs="Times New Roman"/>
          <w:b/>
          <w:sz w:val="32"/>
          <w:szCs w:val="32"/>
        </w:rPr>
        <w:t>7.</w:t>
      </w:r>
      <w:r w:rsidR="00A56410" w:rsidRPr="000C1BB0">
        <w:rPr>
          <w:rFonts w:ascii="Times New Roman" w:hAnsi="Times New Roman" w:cs="Times New Roman"/>
          <w:b/>
          <w:sz w:val="32"/>
          <w:szCs w:val="32"/>
        </w:rPr>
        <w:t>Ανέφερε μερικούς λόγους για τους οποίους η Μέση Ανατολή, είναι η πιο ταραγμένη περιοχή του  κόσμου.</w:t>
      </w:r>
    </w:p>
    <w:p w:rsidR="00AE381F" w:rsidRPr="00AE381F" w:rsidRDefault="00A56410" w:rsidP="00421D92">
      <w:pPr>
        <w:jc w:val="both"/>
        <w:rPr>
          <w:rFonts w:ascii="Arial" w:hAnsi="Arial" w:cs="Arial"/>
          <w:color w:val="FF0000"/>
          <w:sz w:val="21"/>
          <w:szCs w:val="21"/>
          <w:shd w:val="clear" w:color="auto" w:fill="FFFFFF"/>
        </w:rPr>
      </w:pPr>
      <w:r w:rsidRPr="00AE381F">
        <w:rPr>
          <w:rFonts w:ascii="Times New Roman" w:hAnsi="Times New Roman" w:cs="Times New Roman"/>
          <w:color w:val="FF0000"/>
          <w:sz w:val="32"/>
          <w:szCs w:val="32"/>
        </w:rPr>
        <w:t xml:space="preserve"> </w:t>
      </w:r>
      <w:r w:rsidR="00AE381F" w:rsidRPr="00AE381F">
        <w:rPr>
          <w:rFonts w:ascii="Arial" w:hAnsi="Arial" w:cs="Arial"/>
          <w:color w:val="FF0000"/>
          <w:sz w:val="21"/>
          <w:szCs w:val="21"/>
          <w:shd w:val="clear" w:color="auto" w:fill="FFFFFF"/>
        </w:rPr>
        <w:t xml:space="preserve">Μερικά από τα κράτη της </w:t>
      </w:r>
      <w:r w:rsidR="00AE381F" w:rsidRPr="00AE381F">
        <w:rPr>
          <w:rStyle w:val="a5"/>
          <w:rFonts w:ascii="Arial" w:hAnsi="Arial" w:cs="Arial"/>
          <w:color w:val="FF0000"/>
          <w:sz w:val="21"/>
          <w:szCs w:val="21"/>
        </w:rPr>
        <w:t xml:space="preserve">Μέσης Ανατολής </w:t>
      </w:r>
      <w:r w:rsidR="00AE381F" w:rsidRPr="00AE381F">
        <w:rPr>
          <w:rFonts w:ascii="Arial" w:hAnsi="Arial" w:cs="Arial"/>
          <w:color w:val="FF0000"/>
          <w:sz w:val="21"/>
          <w:szCs w:val="21"/>
          <w:shd w:val="clear" w:color="auto" w:fill="FFFFFF"/>
        </w:rPr>
        <w:t>(</w:t>
      </w:r>
      <w:hyperlink r:id="rId36" w:tgtFrame="_blank" w:history="1">
        <w:r w:rsidR="00AE381F" w:rsidRPr="00AE381F">
          <w:rPr>
            <w:rStyle w:val="-"/>
            <w:rFonts w:ascii="Arial" w:hAnsi="Arial" w:cs="Arial"/>
            <w:color w:val="FF0000"/>
            <w:sz w:val="21"/>
            <w:szCs w:val="21"/>
            <w:u w:val="none"/>
          </w:rPr>
          <w:t>Σαουδική Αραβία</w:t>
        </w:r>
      </w:hyperlink>
      <w:r w:rsidR="00AE381F" w:rsidRPr="00AE381F">
        <w:rPr>
          <w:rFonts w:ascii="Arial" w:hAnsi="Arial" w:cs="Arial"/>
          <w:color w:val="FF0000"/>
          <w:sz w:val="21"/>
          <w:szCs w:val="21"/>
          <w:shd w:val="clear" w:color="auto" w:fill="FFFFFF"/>
        </w:rPr>
        <w:t xml:space="preserve">, </w:t>
      </w:r>
      <w:hyperlink r:id="rId37" w:tgtFrame="_blank" w:history="1">
        <w:r w:rsidR="00AE381F" w:rsidRPr="00AE381F">
          <w:rPr>
            <w:rStyle w:val="-"/>
            <w:rFonts w:ascii="Arial" w:hAnsi="Arial" w:cs="Arial"/>
            <w:color w:val="FF0000"/>
            <w:sz w:val="21"/>
            <w:szCs w:val="21"/>
            <w:u w:val="none"/>
          </w:rPr>
          <w:t>Ιράκ</w:t>
        </w:r>
      </w:hyperlink>
      <w:r w:rsidR="00AE381F" w:rsidRPr="00AE381F">
        <w:rPr>
          <w:rFonts w:ascii="Arial" w:hAnsi="Arial" w:cs="Arial"/>
          <w:color w:val="FF0000"/>
          <w:sz w:val="21"/>
          <w:szCs w:val="21"/>
          <w:shd w:val="clear" w:color="auto" w:fill="FFFFFF"/>
        </w:rPr>
        <w:t xml:space="preserve">, </w:t>
      </w:r>
      <w:hyperlink r:id="rId38" w:tgtFrame="_blank" w:history="1">
        <w:r w:rsidR="00AE381F" w:rsidRPr="00AE381F">
          <w:rPr>
            <w:rStyle w:val="-"/>
            <w:rFonts w:ascii="Arial" w:hAnsi="Arial" w:cs="Arial"/>
            <w:color w:val="FF0000"/>
            <w:sz w:val="21"/>
            <w:szCs w:val="21"/>
            <w:u w:val="none"/>
          </w:rPr>
          <w:t>Ιράν</w:t>
        </w:r>
      </w:hyperlink>
      <w:r w:rsidR="00AE381F" w:rsidRPr="00AE381F">
        <w:rPr>
          <w:rFonts w:ascii="Arial" w:hAnsi="Arial" w:cs="Arial"/>
          <w:color w:val="FF0000"/>
          <w:sz w:val="21"/>
          <w:szCs w:val="21"/>
          <w:shd w:val="clear" w:color="auto" w:fill="FFFFFF"/>
        </w:rPr>
        <w:t xml:space="preserve">, </w:t>
      </w:r>
      <w:hyperlink r:id="rId39" w:tgtFrame="_blank" w:history="1">
        <w:r w:rsidR="00AE381F" w:rsidRPr="00AE381F">
          <w:rPr>
            <w:rStyle w:val="-"/>
            <w:rFonts w:ascii="Arial" w:hAnsi="Arial" w:cs="Arial"/>
            <w:color w:val="FF0000"/>
            <w:sz w:val="21"/>
            <w:szCs w:val="21"/>
            <w:u w:val="none"/>
          </w:rPr>
          <w:t>Κουβέιτ</w:t>
        </w:r>
      </w:hyperlink>
      <w:r w:rsidR="00AE381F" w:rsidRPr="00AE381F">
        <w:rPr>
          <w:rFonts w:ascii="Arial" w:hAnsi="Arial" w:cs="Arial"/>
          <w:color w:val="FF0000"/>
          <w:sz w:val="21"/>
          <w:szCs w:val="21"/>
          <w:shd w:val="clear" w:color="auto" w:fill="FFFFFF"/>
        </w:rPr>
        <w:t xml:space="preserve"> και </w:t>
      </w:r>
      <w:hyperlink r:id="rId40" w:tgtFrame="_blank" w:history="1">
        <w:r w:rsidR="00AE381F" w:rsidRPr="00AE381F">
          <w:rPr>
            <w:rStyle w:val="-"/>
            <w:rFonts w:ascii="Arial" w:hAnsi="Arial" w:cs="Arial"/>
            <w:color w:val="FF0000"/>
            <w:sz w:val="21"/>
            <w:szCs w:val="21"/>
            <w:u w:val="none"/>
          </w:rPr>
          <w:t>Ηνωμένα Αραβικά Εμιράτα</w:t>
        </w:r>
      </w:hyperlink>
      <w:r w:rsidR="00AE381F" w:rsidRPr="00AE381F">
        <w:rPr>
          <w:rFonts w:ascii="Arial" w:hAnsi="Arial" w:cs="Arial"/>
          <w:color w:val="FF0000"/>
          <w:sz w:val="21"/>
          <w:szCs w:val="21"/>
          <w:shd w:val="clear" w:color="auto" w:fill="FFFFFF"/>
        </w:rPr>
        <w:t>) έχουν υπέδαφος πλούσιο σε κοιτάσματα πετρελαίου και διαθέτουν τα 3/4 των αποθεμάτων της παγκόσμιας παραγωγής. Ο πλούτος που εξασφαλίζεται από το πετρέλαιο, οι θρησκευτικές διαφορές και πολιτικοί λόγοι κάνουν τη Μέση Ανατολή μία περιοχή με συνεχείς εντάσεις και πολλές φορές πολεμικές εκρήξεις.</w:t>
      </w:r>
    </w:p>
    <w:p w:rsidR="00AE381F" w:rsidRDefault="00AE381F" w:rsidP="00421D92">
      <w:pPr>
        <w:jc w:val="both"/>
        <w:rPr>
          <w:rFonts w:ascii="Arial" w:hAnsi="Arial" w:cs="Arial"/>
          <w:color w:val="000000"/>
          <w:sz w:val="21"/>
          <w:szCs w:val="21"/>
          <w:shd w:val="clear" w:color="auto" w:fill="FFFFFF"/>
        </w:rPr>
      </w:pPr>
    </w:p>
    <w:p w:rsidR="000C1BB0" w:rsidRPr="00EE37DE" w:rsidRDefault="00AE381F" w:rsidP="00421D92">
      <w:pPr>
        <w:jc w:val="both"/>
        <w:rPr>
          <w:rFonts w:ascii="Times New Roman" w:hAnsi="Times New Roman" w:cs="Times New Roman"/>
          <w:b/>
          <w:sz w:val="32"/>
          <w:szCs w:val="32"/>
        </w:rPr>
      </w:pPr>
      <w:r>
        <w:rPr>
          <w:rFonts w:ascii="Arial" w:hAnsi="Arial" w:cs="Arial"/>
          <w:color w:val="000000"/>
          <w:sz w:val="21"/>
          <w:szCs w:val="21"/>
          <w:shd w:val="clear" w:color="auto" w:fill="FFFFFF"/>
        </w:rPr>
        <w:t xml:space="preserve"> </w:t>
      </w:r>
      <w:r w:rsidR="00421D92">
        <w:rPr>
          <w:rFonts w:ascii="Times New Roman" w:hAnsi="Times New Roman" w:cs="Times New Roman"/>
          <w:b/>
          <w:sz w:val="32"/>
          <w:szCs w:val="32"/>
        </w:rPr>
        <w:t>8.</w:t>
      </w:r>
      <w:r w:rsidR="000C1BB0" w:rsidRPr="00EE37DE">
        <w:rPr>
          <w:rFonts w:ascii="Times New Roman" w:hAnsi="Times New Roman" w:cs="Times New Roman"/>
          <w:b/>
          <w:sz w:val="32"/>
          <w:szCs w:val="32"/>
        </w:rPr>
        <w:t xml:space="preserve"> Η Ινδία είναι μία χώρα με άφθονους φυσικούς πόρους. Ωστόσο το βιοτικό επίπεδο των κατοίκων της είναι πολύ χαμηλό. Ποιοι είναι οι λόγοι για τους οποίους συμβαίνει αυτό; </w:t>
      </w:r>
      <w:r w:rsidR="00323299">
        <w:rPr>
          <w:noProof/>
          <w:lang w:eastAsia="el-GR"/>
        </w:rPr>
        <w:drawing>
          <wp:inline distT="0" distB="0" distL="0" distR="0" wp14:anchorId="17B91365" wp14:editId="3229C57D">
            <wp:extent cx="5314950" cy="9048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314950" cy="904875"/>
                    </a:xfrm>
                    <a:prstGeom prst="rect">
                      <a:avLst/>
                    </a:prstGeom>
                  </pic:spPr>
                </pic:pic>
              </a:graphicData>
            </a:graphic>
          </wp:inline>
        </w:drawing>
      </w:r>
    </w:p>
    <w:p w:rsidR="000C1BB0" w:rsidRPr="000C1BB0" w:rsidRDefault="000C1BB0" w:rsidP="00421D92">
      <w:pPr>
        <w:jc w:val="both"/>
        <w:rPr>
          <w:rFonts w:ascii="Times New Roman" w:hAnsi="Times New Roman" w:cs="Times New Roman"/>
          <w:sz w:val="32"/>
          <w:szCs w:val="32"/>
        </w:rPr>
      </w:pPr>
    </w:p>
    <w:p w:rsidR="007A0ECA" w:rsidRPr="006C5EF1" w:rsidRDefault="007A0ECA" w:rsidP="00421D92">
      <w:pPr>
        <w:pStyle w:val="a3"/>
        <w:ind w:left="0"/>
        <w:rPr>
          <w:rStyle w:val="-"/>
        </w:rPr>
      </w:pPr>
    </w:p>
    <w:p w:rsidR="0039265E" w:rsidRDefault="0039265E" w:rsidP="00421D92">
      <w:pPr>
        <w:rPr>
          <w:rFonts w:ascii="Comic Sans MS" w:hAnsi="Comic Sans MS"/>
          <w:b/>
          <w:sz w:val="28"/>
          <w:szCs w:val="28"/>
        </w:rPr>
      </w:pPr>
      <w:r>
        <w:rPr>
          <w:rFonts w:ascii="Comic Sans MS" w:hAnsi="Comic Sans MS"/>
          <w:b/>
          <w:sz w:val="28"/>
          <w:szCs w:val="28"/>
        </w:rPr>
        <w:t>Σε λίγες μέρες θα αναρτηθούν οι απαντήσεις των ασκήσεων!!!</w:t>
      </w:r>
    </w:p>
    <w:p w:rsidR="0039265E" w:rsidRPr="0039265E" w:rsidRDefault="0039265E" w:rsidP="00421D92">
      <w:pPr>
        <w:rPr>
          <w:rStyle w:val="-"/>
        </w:rPr>
      </w:pPr>
    </w:p>
    <w:sectPr w:rsidR="0039265E" w:rsidRPr="0039265E" w:rsidSect="00EE37DE">
      <w:pgSz w:w="11906" w:h="16838"/>
      <w:pgMar w:top="709" w:right="849"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669EC"/>
    <w:multiLevelType w:val="hybridMultilevel"/>
    <w:tmpl w:val="A5B467A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
    <w:nsid w:val="36616715"/>
    <w:multiLevelType w:val="hybridMultilevel"/>
    <w:tmpl w:val="44561D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15"/>
    <w:rsid w:val="000C1BB0"/>
    <w:rsid w:val="00154842"/>
    <w:rsid w:val="001745B6"/>
    <w:rsid w:val="002D1F8E"/>
    <w:rsid w:val="00323299"/>
    <w:rsid w:val="0039265E"/>
    <w:rsid w:val="00421D92"/>
    <w:rsid w:val="00450855"/>
    <w:rsid w:val="005C3FC0"/>
    <w:rsid w:val="006C5EF1"/>
    <w:rsid w:val="007A0ECA"/>
    <w:rsid w:val="008838E6"/>
    <w:rsid w:val="009422F3"/>
    <w:rsid w:val="009F74D4"/>
    <w:rsid w:val="00A56410"/>
    <w:rsid w:val="00A71059"/>
    <w:rsid w:val="00A820CE"/>
    <w:rsid w:val="00AC6C15"/>
    <w:rsid w:val="00AE381F"/>
    <w:rsid w:val="00B367C9"/>
    <w:rsid w:val="00C72A81"/>
    <w:rsid w:val="00D61F8D"/>
    <w:rsid w:val="00EA2061"/>
    <w:rsid w:val="00EE37DE"/>
    <w:rsid w:val="00F17B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C6C15"/>
    <w:rPr>
      <w:color w:val="0000FF"/>
      <w:u w:val="single"/>
    </w:rPr>
  </w:style>
  <w:style w:type="character" w:styleId="-0">
    <w:name w:val="FollowedHyperlink"/>
    <w:basedOn w:val="a0"/>
    <w:uiPriority w:val="99"/>
    <w:semiHidden/>
    <w:unhideWhenUsed/>
    <w:rsid w:val="00450855"/>
    <w:rPr>
      <w:color w:val="800080" w:themeColor="followedHyperlink"/>
      <w:u w:val="single"/>
    </w:rPr>
  </w:style>
  <w:style w:type="paragraph" w:styleId="a3">
    <w:name w:val="List Paragraph"/>
    <w:basedOn w:val="a"/>
    <w:uiPriority w:val="34"/>
    <w:qFormat/>
    <w:rsid w:val="002D1F8E"/>
    <w:pPr>
      <w:ind w:left="720"/>
      <w:contextualSpacing/>
    </w:pPr>
  </w:style>
  <w:style w:type="paragraph" w:styleId="a4">
    <w:name w:val="Balloon Text"/>
    <w:basedOn w:val="a"/>
    <w:link w:val="Char"/>
    <w:uiPriority w:val="99"/>
    <w:semiHidden/>
    <w:unhideWhenUsed/>
    <w:rsid w:val="0032329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23299"/>
    <w:rPr>
      <w:rFonts w:ascii="Tahoma" w:hAnsi="Tahoma" w:cs="Tahoma"/>
      <w:sz w:val="16"/>
      <w:szCs w:val="16"/>
    </w:rPr>
  </w:style>
  <w:style w:type="character" w:styleId="a5">
    <w:name w:val="Strong"/>
    <w:basedOn w:val="a0"/>
    <w:uiPriority w:val="22"/>
    <w:qFormat/>
    <w:rsid w:val="00AE38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C6C15"/>
    <w:rPr>
      <w:color w:val="0000FF"/>
      <w:u w:val="single"/>
    </w:rPr>
  </w:style>
  <w:style w:type="character" w:styleId="-0">
    <w:name w:val="FollowedHyperlink"/>
    <w:basedOn w:val="a0"/>
    <w:uiPriority w:val="99"/>
    <w:semiHidden/>
    <w:unhideWhenUsed/>
    <w:rsid w:val="00450855"/>
    <w:rPr>
      <w:color w:val="800080" w:themeColor="followedHyperlink"/>
      <w:u w:val="single"/>
    </w:rPr>
  </w:style>
  <w:style w:type="paragraph" w:styleId="a3">
    <w:name w:val="List Paragraph"/>
    <w:basedOn w:val="a"/>
    <w:uiPriority w:val="34"/>
    <w:qFormat/>
    <w:rsid w:val="002D1F8E"/>
    <w:pPr>
      <w:ind w:left="720"/>
      <w:contextualSpacing/>
    </w:pPr>
  </w:style>
  <w:style w:type="paragraph" w:styleId="a4">
    <w:name w:val="Balloon Text"/>
    <w:basedOn w:val="a"/>
    <w:link w:val="Char"/>
    <w:uiPriority w:val="99"/>
    <w:semiHidden/>
    <w:unhideWhenUsed/>
    <w:rsid w:val="0032329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23299"/>
    <w:rPr>
      <w:rFonts w:ascii="Tahoma" w:hAnsi="Tahoma" w:cs="Tahoma"/>
      <w:sz w:val="16"/>
      <w:szCs w:val="16"/>
    </w:rPr>
  </w:style>
  <w:style w:type="character" w:styleId="a5">
    <w:name w:val="Strong"/>
    <w:basedOn w:val="a0"/>
    <w:uiPriority w:val="22"/>
    <w:qFormat/>
    <w:rsid w:val="00AE3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B%CE%AC%CE%BF%CF%82" TargetMode="External"/><Relationship Id="rId13" Type="http://schemas.openxmlformats.org/officeDocument/2006/relationships/hyperlink" Target="https://el.wikipedia.org/wiki/%CE%A0%CE%B1%CE%BA%CE%B9%CF%83%CF%84%CE%AC%CE%BD" TargetMode="External"/><Relationship Id="rId18" Type="http://schemas.openxmlformats.org/officeDocument/2006/relationships/hyperlink" Target="https://el.wikipedia.org/wiki/%CE%A1%CF%89%CF%83%CE%AF%CE%B1" TargetMode="External"/><Relationship Id="rId26" Type="http://schemas.openxmlformats.org/officeDocument/2006/relationships/hyperlink" Target="https://el.wikipedia.org/wiki/%CE%A4%CE%BF%CF%85%CF%81%CE%BA%CE%AF%CE%B1" TargetMode="External"/><Relationship Id="rId39" Type="http://schemas.openxmlformats.org/officeDocument/2006/relationships/hyperlink" Target="http://ebooks.edu.gr/modules/ebook/show.php/DSGL100/418/2821,10653/extras/geocoder/ParametricSiteToGeodata.html?topos=%CE%9A%CE%BF%CF%85%CE%B2%CE%AD%CE%B9%CF%84&amp;zoom=4&amp;content=%CE%A4%CE%BF+%CE%9A%CE%BF%CF%85%CE%B2%CE%AD%CE%B9%CF%84+%CE%B5%CE%AF%CE%BD%CE%B1%CE%B9+%CE%AD%CE%BD%CE%B1+%CE%BC%CE%B9%CE%BA%CF%81%CF%8C+%CE%BA%CF%81%CE%AC%CF%84%CE%BF%CF%82+%CF%83%CF%84%CE%B7%CE%BD+%CE%B1%CE%BA%CF%84%CE%AE+%CF%84%CE%BF%CF%85+%CE%A0%CE%B5%CF%81%CF%83%CE%B9%CE%BA%CE%BF%CF%8D+%CE%9A%CF%8C%CE%BB%CF%80%CE%BF%CF%85,+%CF%80%CE%BF%CF%85+%CF%83%CF%85%CE%BD%CE%BF%CF%81%CE%B5%CF%8D%CE%B5%CE%B9+%CE%BC%CE%B5+%CF%84%CE%B7+%CE%A3%CE%B1%CE%BF%CF%85%CE%B4%CE%B9%CE%BA%CE%AE+%CE%91%CF%81%CE%B1%CE%B2%CE%AF%CE%B1+%CF%83%CF%84%CE%BF+%CE%BD%CF%8C%CF%84%CE%BF+%CE%BA%CE%B1%CE%B9+%CF%84%CE%BF+%CE%99%CF%81%CE%AC%CE%BA+%CF%83%CF%84%CE%BF+%CE%B2%CE%BF%CF%81%CF%81%CE%AC." TargetMode="External"/><Relationship Id="rId3" Type="http://schemas.openxmlformats.org/officeDocument/2006/relationships/styles" Target="styles.xml"/><Relationship Id="rId21" Type="http://schemas.openxmlformats.org/officeDocument/2006/relationships/hyperlink" Target="https://el.wikipedia.org/wiki/%CE%91%CE%B6%CE%B5%CF%81%CE%BC%CF%80%CE%B1%CF%8A%CF%84%CE%B6%CE%AC%CE%BD" TargetMode="External"/><Relationship Id="rId34" Type="http://schemas.openxmlformats.org/officeDocument/2006/relationships/hyperlink" Target="https://el.wikipedia.org/wiki/%CE%91%CF%81%CE%B1%CE%B2%CE%B9%CE%BA%CE%AE_%CE%B8%CE%AC%CE%BB%CE%B1%CF%83%CF%83%CE%B1" TargetMode="External"/><Relationship Id="rId42" Type="http://schemas.openxmlformats.org/officeDocument/2006/relationships/fontTable" Target="fontTable.xml"/><Relationship Id="rId7" Type="http://schemas.openxmlformats.org/officeDocument/2006/relationships/hyperlink" Target="https://el.wikipedia.org/wiki/%CE%92%CE%B9%CE%B5%CF%84%CE%BD%CE%AC%CE%BC" TargetMode="External"/><Relationship Id="rId12" Type="http://schemas.openxmlformats.org/officeDocument/2006/relationships/hyperlink" Target="https://el.wikipedia.org/wiki/%CE%9D%CE%B5%CF%80%CE%AC%CE%BB" TargetMode="External"/><Relationship Id="rId17" Type="http://schemas.openxmlformats.org/officeDocument/2006/relationships/hyperlink" Target="https://el.wikipedia.org/wiki/%CE%9A%CE%B1%CE%B6%CE%B1%CE%BA%CF%83%CF%84%CE%AC%CE%BD" TargetMode="External"/><Relationship Id="rId25" Type="http://schemas.openxmlformats.org/officeDocument/2006/relationships/hyperlink" Target="https://el.wikipedia.org/wiki/%CE%91%CF%86%CE%B3%CE%B1%CE%BD%CE%B9%CF%83%CF%84%CE%AC%CE%BD" TargetMode="External"/><Relationship Id="rId33" Type="http://schemas.openxmlformats.org/officeDocument/2006/relationships/hyperlink" Target="https://el.wikipedia.org/wiki/%CE%A0%CE%B1%CE%BA%CE%B9%CF%83%CF%84%CE%AC%CE%BD" TargetMode="External"/><Relationship Id="rId38" Type="http://schemas.openxmlformats.org/officeDocument/2006/relationships/hyperlink" Target="http://ebooks.edu.gr/modules/ebook/show.php/DSGL100/418/2821,10653/extras/geocoder/ParametricSiteToGeodata.html?topos=%CE%99%CF%81%CE%AC%CE%BD&amp;zoom=4&amp;content=%CE%A4%CE%BF+%CE%99%CF%81%CE%AC%CE%BD+%28%CE%B7+%CE%A0%CE%B5%CF%81%CF%83%CE%AF%CE%B1%29+%CE%B5%CE%AF%CE%BD%CE%B1%CE%B9+%CF%87%CF%8E%CF%81%CE%B1+%CF%84%CE%B7%CF%82+%CE%9C%CE%AD%CF%83%CE%B7%CF%82+%CE%91%CE%BD%CE%B1%CF%84%CE%BF%CE%BB%CE%AE%CF%82+%CF%83%CF%84%CE%B7+%CE%9D%CE%BF%CF%84%CE%B9%CE%BF%CE%B4%CF%85%CF%84%CE%B9%CE%BA%CE%AE+%CE%91%CF%83%CE%AF%CE%B1." TargetMode="External"/><Relationship Id="rId2" Type="http://schemas.openxmlformats.org/officeDocument/2006/relationships/numbering" Target="numbering.xml"/><Relationship Id="rId16" Type="http://schemas.openxmlformats.org/officeDocument/2006/relationships/hyperlink" Target="https://el.wikipedia.org/wiki/%CE%9A%CE%B9%CF%81%CE%B3%CE%B9%CE%B6%CE%AF%CE%B1" TargetMode="External"/><Relationship Id="rId20" Type="http://schemas.openxmlformats.org/officeDocument/2006/relationships/hyperlink" Target="https://el.wikipedia.org/wiki/%CE%92%CF%8C%CF%81%CE%B5%CE%B9%CE%B1_%CE%9A%CE%BF%CF%81%CE%AD%CE%B1" TargetMode="External"/><Relationship Id="rId29" Type="http://schemas.openxmlformats.org/officeDocument/2006/relationships/hyperlink" Target="https://el.wikipedia.org/wiki/%CE%9C%CE%B9%CE%B1%CE%BD%CE%BC%CE%AC%CF%81"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wikipedia.org/wiki/%CE%9C%CF%80%CE%BF%CF%85%CF%84%CE%AC%CE%BD" TargetMode="External"/><Relationship Id="rId24" Type="http://schemas.openxmlformats.org/officeDocument/2006/relationships/hyperlink" Target="https://el.wikipedia.org/wiki/%CE%A0%CE%B1%CE%BA%CE%B9%CF%83%CF%84%CE%AC%CE%BD" TargetMode="External"/><Relationship Id="rId32" Type="http://schemas.openxmlformats.org/officeDocument/2006/relationships/hyperlink" Target="https://el.wikipedia.org/wiki/%CE%9D%CE%B5%CF%80%CE%AC%CE%BB" TargetMode="External"/><Relationship Id="rId37" Type="http://schemas.openxmlformats.org/officeDocument/2006/relationships/hyperlink" Target="http://ebooks.edu.gr/modules/ebook/show.php/DSGL100/418/2821,10653/extras/geocoder/ParametricSiteToGeodata.html?topos=%CE%99%CF%81%CE%AC%CE%BA&amp;zoom=4&amp;content=%CE%A4%CE%BF+%CE%99%CF%81%CE%AC%CE%BA+%CE%B5%CE%AF%CE%BD%CE%B1%CE%B9+%CE%BA%CF%81%CE%AC%CF%84%CE%BF%CF%82+%CF%84%CE%B7%CF%82+%CE%9D.%CE%94.+%CE%91%CF%83%CE%AF%CE%B1%CF%82+%CF%83%CF%84%CE%B7%CE%BD+%CF%80%CE%B5%CF%81%CE%B9%CE%BF%CF%87%CE%AE+%CF%84%CE%B7%CF%82+%CE%9C%CE%B5%CF%83%CE%BF%CF%80%CE%BF%CF%84%CE%B1%CE%BC%CE%AF%CE%B1%CF%82+%28%CE%BC%CE%B5%CF%84%CE%B1%CE%BE%CF%8D+%CF%84%CF%89%CE%BD+%CF%80%CE%BF%CF%84%CE%B1%CE%BC%CF%8E%CE%BD+%CE%A4%CE%AF%CE%B3%CF%81%CE%B7+%CE%BA%CE%B1%CE%B9+%CE%95%CF%85%CF%86%CF%81%CE%AC%CF%84%CE%B7%29." TargetMode="External"/><Relationship Id="rId40" Type="http://schemas.openxmlformats.org/officeDocument/2006/relationships/hyperlink" Target="http://ebooks.edu.gr/modules/ebook/show.php/DSGL100/418/2821,10653/extras/geocoder/ParametricSiteToGeodata.html?topos=%CE%97%CE%BD%CF%89%CE%BC%CE%AD%CE%BD%CE%B1+%CE%91%CF%81%CE%B1%CE%B2%CE%B9%CE%BA%CE%AC+%CE%95%CE%BC%CE%B9%CF%81%CE%AC%CF%84%CE%B1&amp;zoom=4&amp;content=%CE%A4%CE%B1+%CE%97%CE%BD%CF%89%CE%BC%CE%AD%CE%BD%CE%B1+%CE%91%CF%81%CE%B1%CE%B2%CE%B9%CE%BA%CE%AC+%CE%95%CE%BC%CE%B9%CF%81%CE%AC%CF%84%CE%B1+%28%CE%97%CE%91%CE%95%29++%CE%B5%CE%AF%CE%BD%CE%B1%CE%B9+%CE%BF%CE%BC%CE%BF%CF%83%CF%80%CE%BF%CE%BD%CE%B4%CE%B9%CE%B1%CE%BA%CF%8C+%CE%BA%CF%81%CE%AC%CF%84%CE%BF%CF%82+%CF%80%CE%BF%CF%85+%CE%B1%CF%80%CE%BF%CF%84%CE%B5%CE%BB%CE%B5%CE%AF%CF%84%CE%B1%CE%B9+%CE%B1%CF%80%CF%8C+7+%CE%B5%CE%BC%CE%B9%CF%81%CE%AC%CF%84%CE%B1,+%CF%83%CF%84%CE%BF+%CE%BD%CE%BF%CF%84%CE%B9%CE%BF%CE%B1%CE%BD%CE%B1%CF%84%CE%BF%CE%BB%CE%B9%CE%BA%CF%8C+%CE%AC%CE%BA%CF%81%CE%BF+%CF%84%CE%B7%CF%82+%CE%91%CF%81%CE%B1%CE%B2%CE%B9%CE%BA%CE%AE%CF%82+%CF%87%CE%B5%CF%81%CF%83%CE%BF%CE%BD%CE%AE%CF%83%CE%BF%CF%85." TargetMode="External"/><Relationship Id="rId5" Type="http://schemas.openxmlformats.org/officeDocument/2006/relationships/settings" Target="settings.xml"/><Relationship Id="rId15" Type="http://schemas.openxmlformats.org/officeDocument/2006/relationships/hyperlink" Target="https://el.wikipedia.org/wiki/%CE%A4%CE%B1%CF%84%CE%B6%CE%B9%CE%BA%CE%B9%CF%83%CF%84%CE%AC%CE%BD" TargetMode="External"/><Relationship Id="rId23" Type="http://schemas.openxmlformats.org/officeDocument/2006/relationships/hyperlink" Target="https://el.wikipedia.org/wiki/%CE%A4%CE%BF%CF%85%CF%81%CE%BA%CE%BC%CE%B5%CE%BD%CE%B9%CF%83%CF%84%CE%AC%CE%BD" TargetMode="External"/><Relationship Id="rId28" Type="http://schemas.openxmlformats.org/officeDocument/2006/relationships/hyperlink" Target="https://el.wikipedia.org/wiki/%CE%9C%CF%80%CE%B1%CE%BD%CE%B3%CE%BA%CE%BB%CE%B1%CE%BD%CF%84%CE%AD%CF%82" TargetMode="External"/><Relationship Id="rId36" Type="http://schemas.openxmlformats.org/officeDocument/2006/relationships/hyperlink" Target="http://ebooks.edu.gr/modules/ebook/show.php/DSGL100/418/2821,10653/extras/geocoder/ParametricSiteToGeodata.html?topos=%CE%A3%CE%B1%CE%BF%CF%85%CE%B4%CE%B9%CE%BA%CE%AE+%CE%91%CF%81%CE%B1%CE%B2%CE%AF%CE%B1&amp;zoom=4&amp;content=%CE%A4%CE%BF+%CE%92%CE%B1%CF%83%CE%AF%CE%BB%CE%B5%CE%B9%CE%BF+%CF%84%CE%B7%CF%82+%CE%A3%CE%B1%CE%BF%CF%85%CE%B4%CE%B9%CE%BA%CE%AE%CF%82+%CE%91%CF%81%CE%B1%CE%B2%CE%AF%CE%B1%CF%82+%CE%B5%CE%AF%CE%BD%CE%B1%CE%B9+%CE%BC%CE%B9%CE%B1+%CF%87%CF%8E%CF%81%CE%B1+%CF%83%CF%84%CE%B7%CE%BD+%CE%91%CF%81%CE%B1%CE%B2%CE%B9%CE%BA%CE%AE+%CE%A7%CE%B5%CF%81%CF%83%CF%8C%CE%BD%CE%B7%CF%83%CE%BF." TargetMode="External"/><Relationship Id="rId10" Type="http://schemas.openxmlformats.org/officeDocument/2006/relationships/hyperlink" Target="https://el.wikipedia.org/wiki/%CE%99%CE%BD%CE%B4%CE%AF%CE%B1" TargetMode="External"/><Relationship Id="rId19" Type="http://schemas.openxmlformats.org/officeDocument/2006/relationships/hyperlink" Target="https://el.wikipedia.org/wiki/%CE%9C%CE%BF%CE%B3%CE%B3%CE%BF%CE%BB%CE%AF%CE%B1" TargetMode="External"/><Relationship Id="rId31" Type="http://schemas.openxmlformats.org/officeDocument/2006/relationships/hyperlink" Target="https://el.wikipedia.org/wiki/%CE%9C%CF%80%CE%BF%CF%85%CF%84%CE%AC%CE%BD" TargetMode="External"/><Relationship Id="rId4" Type="http://schemas.microsoft.com/office/2007/relationships/stylesWithEffects" Target="stylesWithEffects.xml"/><Relationship Id="rId9" Type="http://schemas.openxmlformats.org/officeDocument/2006/relationships/hyperlink" Target="https://el.wikipedia.org/wiki/%CE%9C%CE%B9%CE%B1%CE%BD%CE%BC%CE%AC%CF%81" TargetMode="External"/><Relationship Id="rId14" Type="http://schemas.openxmlformats.org/officeDocument/2006/relationships/hyperlink" Target="https://el.wikipedia.org/wiki/%CE%91%CF%86%CE%B3%CE%B1%CE%BD%CE%B9%CF%83%CF%84%CE%AC%CE%BD" TargetMode="External"/><Relationship Id="rId22" Type="http://schemas.openxmlformats.org/officeDocument/2006/relationships/hyperlink" Target="https://el.wikipedia.org/wiki/%CE%91%CF%81%CE%BC%CE%B5%CE%BD%CE%AF%CE%B1" TargetMode="External"/><Relationship Id="rId27" Type="http://schemas.openxmlformats.org/officeDocument/2006/relationships/hyperlink" Target="https://el.wikipedia.org/wiki/%CE%99%CF%81%CE%AC%CE%BA" TargetMode="External"/><Relationship Id="rId30" Type="http://schemas.openxmlformats.org/officeDocument/2006/relationships/hyperlink" Target="https://el.wikipedia.org/wiki/%CE%9A%CE%AF%CE%BD%CE%B1" TargetMode="External"/><Relationship Id="rId35" Type="http://schemas.openxmlformats.org/officeDocument/2006/relationships/hyperlink" Target="https://el.wikipedia.org/wiki/%CE%9A%CF%8C%CE%BB%CF%80%CE%BF%CF%82_%CF%84%CE%B7%CF%82_%CE%92%CE%B5%CE%B3%CE%B3%CE%AC%CE%BB%CE%B7%CF%82" TargetMode="External"/><Relationship Id="rId43"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98BB9-665F-42FA-9CD0-1656B157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1569</Words>
  <Characters>8476</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bontesg</dc:creator>
  <cp:lastModifiedBy>bontesg</cp:lastModifiedBy>
  <cp:revision>9</cp:revision>
  <dcterms:created xsi:type="dcterms:W3CDTF">2020-04-29T08:53:00Z</dcterms:created>
  <dcterms:modified xsi:type="dcterms:W3CDTF">2020-05-04T10:32:00Z</dcterms:modified>
</cp:coreProperties>
</file>